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contextualSpacing/>
        <w:jc w:val="left"/>
        <w:rPr>
          <w:rFonts w:hint="eastAsia" w:ascii="方正小标宋简体" w:hAnsi="华文中宋" w:eastAsia="方正小标宋简体"/>
          <w:sz w:val="32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6"/>
        </w:rPr>
        <w:t>附件2：</w:t>
      </w:r>
    </w:p>
    <w:p>
      <w:pPr>
        <w:adjustRightInd w:val="0"/>
        <w:snapToGrid w:val="0"/>
        <w:spacing w:line="560" w:lineRule="exact"/>
        <w:contextualSpacing/>
        <w:jc w:val="left"/>
        <w:rPr>
          <w:rFonts w:hint="eastAsia" w:ascii="方正小标宋简体" w:hAnsi="华文中宋" w:eastAsia="方正小标宋简体"/>
          <w:sz w:val="32"/>
          <w:szCs w:val="36"/>
        </w:rPr>
      </w:pPr>
    </w:p>
    <w:p>
      <w:pPr>
        <w:adjustRightInd w:val="0"/>
        <w:snapToGrid w:val="0"/>
        <w:spacing w:line="560" w:lineRule="exact"/>
        <w:contextualSpacing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第七届中国创新创业大赛（山东赛区）暨2018年山东省中小微企业创新竞技行动计划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海洋科技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领域现场晋级活动参赛回执</w:t>
      </w:r>
    </w:p>
    <w:p>
      <w:pPr>
        <w:adjustRightInd w:val="0"/>
        <w:snapToGrid w:val="0"/>
        <w:spacing w:line="560" w:lineRule="exact"/>
        <w:contextualSpacing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600"/>
        <w:gridCol w:w="1620"/>
        <w:gridCol w:w="1800"/>
        <w:gridCol w:w="162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企业/团队名称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参赛项目名称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所属市</w:t>
            </w:r>
          </w:p>
        </w:tc>
        <w:tc>
          <w:tcPr>
            <w:tcW w:w="5424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600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vMerge w:val="restart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00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contextualSpacing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5709B"/>
    <w:rsid w:val="61376B73"/>
    <w:rsid w:val="70857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2018-07-20T06:50:00Z</dcterms:created>
  <dc:creator>花样1401105230</dc:creator>
  <cp:lastModifiedBy>花样1401105230</cp:lastModifiedBy>
  <dcterms:modified xsi:type="dcterms:W3CDTF">2018-08-28T09:39:47Z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