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DC" w:rsidRPr="009719AC" w:rsidRDefault="005E05A4" w:rsidP="00BA225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719AC">
        <w:rPr>
          <w:rFonts w:ascii="方正小标宋简体" w:eastAsia="方正小标宋简体" w:hAnsi="华文中宋" w:hint="eastAsia"/>
          <w:sz w:val="44"/>
          <w:szCs w:val="44"/>
        </w:rPr>
        <w:t>威海市</w:t>
      </w:r>
      <w:r w:rsidR="00997D50" w:rsidRPr="009719AC">
        <w:rPr>
          <w:rFonts w:ascii="方正小标宋简体" w:eastAsia="方正小标宋简体" w:hAnsi="华文中宋" w:hint="eastAsia"/>
          <w:sz w:val="44"/>
          <w:szCs w:val="44"/>
        </w:rPr>
        <w:t>重点实验室</w:t>
      </w:r>
      <w:r w:rsidR="00085878" w:rsidRPr="009719AC">
        <w:rPr>
          <w:rFonts w:ascii="方正小标宋简体" w:eastAsia="方正小标宋简体" w:hAnsi="华文中宋" w:hint="eastAsia"/>
          <w:sz w:val="44"/>
          <w:szCs w:val="44"/>
        </w:rPr>
        <w:t>管理</w:t>
      </w:r>
      <w:r w:rsidR="00DB6DDC" w:rsidRPr="009719AC">
        <w:rPr>
          <w:rFonts w:ascii="方正小标宋简体" w:eastAsia="方正小标宋简体" w:hAnsi="华文中宋" w:hint="eastAsia"/>
          <w:sz w:val="44"/>
          <w:szCs w:val="44"/>
        </w:rPr>
        <w:t>办法</w:t>
      </w:r>
      <w:r w:rsidR="0012190A" w:rsidRPr="009719AC">
        <w:rPr>
          <w:rFonts w:ascii="方正小标宋简体" w:eastAsia="方正小标宋简体" w:hAnsi="华文中宋" w:hint="eastAsia"/>
          <w:sz w:val="44"/>
          <w:szCs w:val="44"/>
        </w:rPr>
        <w:t>（试行）</w:t>
      </w:r>
    </w:p>
    <w:p w:rsidR="00EE42AA" w:rsidRDefault="00581ADC" w:rsidP="00BA2256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（征求意见稿）</w:t>
      </w:r>
      <w:bookmarkStart w:id="0" w:name="_GoBack"/>
      <w:bookmarkEnd w:id="0"/>
    </w:p>
    <w:p w:rsidR="00DB6DDC" w:rsidRPr="00EE42AA" w:rsidRDefault="00DB6DDC" w:rsidP="00BA225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>第一章  总  则</w:t>
      </w:r>
    </w:p>
    <w:p w:rsidR="00DB6DD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第一条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6E5C4A" w:rsidRPr="000A1EB5">
        <w:rPr>
          <w:rFonts w:ascii="Times New Roman" w:eastAsia="仿宋_GB2312" w:hint="eastAsia"/>
          <w:sz w:val="32"/>
          <w:szCs w:val="32"/>
        </w:rPr>
        <w:t>为</w:t>
      </w:r>
      <w:r w:rsidR="000A15F5" w:rsidRPr="000A1EB5">
        <w:rPr>
          <w:rFonts w:ascii="Times New Roman" w:eastAsia="仿宋_GB2312" w:hint="eastAsia"/>
          <w:sz w:val="32"/>
          <w:szCs w:val="32"/>
        </w:rPr>
        <w:t>规范和</w:t>
      </w:r>
      <w:r w:rsidR="006E5C4A" w:rsidRPr="000A1EB5">
        <w:rPr>
          <w:rFonts w:ascii="Times New Roman" w:eastAsia="仿宋_GB2312" w:hint="eastAsia"/>
          <w:sz w:val="32"/>
          <w:szCs w:val="32"/>
        </w:rPr>
        <w:t>加强</w:t>
      </w:r>
      <w:r w:rsidR="005E05A4" w:rsidRPr="000A1EB5">
        <w:rPr>
          <w:rFonts w:ascii="仿宋_GB2312" w:eastAsia="仿宋_GB2312" w:hAnsi="Times New Roman" w:hint="eastAsia"/>
          <w:sz w:val="32"/>
          <w:szCs w:val="32"/>
        </w:rPr>
        <w:t>威海市</w:t>
      </w:r>
      <w:r w:rsidRPr="000A1EB5">
        <w:rPr>
          <w:rFonts w:ascii="仿宋_GB2312" w:eastAsia="仿宋_GB2312" w:hAnsi="Times New Roman" w:hint="eastAsia"/>
          <w:sz w:val="32"/>
          <w:szCs w:val="32"/>
        </w:rPr>
        <w:t>重点实验室</w:t>
      </w:r>
      <w:r w:rsidR="000A15F5" w:rsidRPr="000A1EB5">
        <w:rPr>
          <w:rFonts w:ascii="仿宋_GB2312" w:eastAsia="仿宋_GB2312" w:hAnsi="Times New Roman" w:hint="eastAsia"/>
          <w:sz w:val="32"/>
          <w:szCs w:val="32"/>
        </w:rPr>
        <w:t>（以下简称实验室）</w:t>
      </w:r>
      <w:r w:rsidR="0021136F" w:rsidRPr="000A1EB5">
        <w:rPr>
          <w:rFonts w:ascii="仿宋_GB2312" w:eastAsia="仿宋_GB2312" w:hAnsi="Times New Roman" w:hint="eastAsia"/>
          <w:sz w:val="32"/>
          <w:szCs w:val="32"/>
        </w:rPr>
        <w:t>的</w:t>
      </w:r>
      <w:r w:rsidR="000A15F5" w:rsidRPr="000A1EB5">
        <w:rPr>
          <w:rFonts w:ascii="仿宋_GB2312" w:eastAsia="仿宋_GB2312" w:hAnsi="Times New Roman" w:hint="eastAsia"/>
          <w:sz w:val="32"/>
          <w:szCs w:val="32"/>
        </w:rPr>
        <w:t>建设</w:t>
      </w:r>
      <w:r w:rsidR="00573080" w:rsidRPr="000A1EB5">
        <w:rPr>
          <w:rFonts w:ascii="仿宋_GB2312" w:eastAsia="仿宋_GB2312" w:hAnsi="Times New Roman" w:hint="eastAsia"/>
          <w:sz w:val="32"/>
          <w:szCs w:val="32"/>
        </w:rPr>
        <w:t>与</w:t>
      </w:r>
      <w:r w:rsidR="0021136F" w:rsidRPr="000A1EB5">
        <w:rPr>
          <w:rFonts w:ascii="仿宋_GB2312" w:eastAsia="仿宋_GB2312" w:hAnsi="Times New Roman" w:hint="eastAsia"/>
          <w:sz w:val="32"/>
          <w:szCs w:val="32"/>
        </w:rPr>
        <w:t>运行管理</w:t>
      </w:r>
      <w:r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085878" w:rsidRPr="000A1EB5">
        <w:rPr>
          <w:rFonts w:ascii="仿宋_GB2312" w:eastAsia="仿宋_GB2312" w:hAnsi="Times New Roman" w:hint="eastAsia"/>
          <w:sz w:val="32"/>
          <w:szCs w:val="32"/>
        </w:rPr>
        <w:t>根据</w:t>
      </w:r>
      <w:r w:rsidR="007E01AA" w:rsidRPr="000A1EB5">
        <w:rPr>
          <w:rFonts w:ascii="仿宋_GB2312" w:eastAsia="仿宋_GB2312" w:hAnsi="Times New Roman" w:hint="eastAsia"/>
          <w:sz w:val="32"/>
          <w:szCs w:val="32"/>
        </w:rPr>
        <w:t>《国家重点实验室建设与运行管理办法》（</w:t>
      </w:r>
      <w:r w:rsidR="007E01AA" w:rsidRPr="000A1EB5">
        <w:rPr>
          <w:rFonts w:ascii="仿宋_GB2312" w:eastAsia="仿宋_GB2312" w:hAnsi="华文中宋" w:hint="eastAsia"/>
          <w:sz w:val="32"/>
          <w:szCs w:val="32"/>
        </w:rPr>
        <w:t>国科发基〔2008〕539号）</w:t>
      </w:r>
      <w:r w:rsidR="005E05A4" w:rsidRPr="000A1EB5">
        <w:rPr>
          <w:rFonts w:ascii="仿宋_GB2312" w:eastAsia="仿宋_GB2312" w:hAnsi="华文中宋" w:hint="eastAsia"/>
          <w:sz w:val="32"/>
          <w:szCs w:val="32"/>
        </w:rPr>
        <w:t>、《山东省企业重点实验室管理暂行办法》（鲁科基字</w:t>
      </w:r>
      <w:r w:rsidR="00E01BD9" w:rsidRPr="000A1EB5">
        <w:rPr>
          <w:rFonts w:ascii="仿宋_GB2312" w:eastAsia="仿宋_GB2312" w:hAnsi="华文中宋" w:hint="eastAsia"/>
          <w:sz w:val="32"/>
          <w:szCs w:val="32"/>
        </w:rPr>
        <w:t>〔</w:t>
      </w:r>
      <w:r w:rsidR="005E05A4" w:rsidRPr="000A1EB5">
        <w:rPr>
          <w:rFonts w:ascii="仿宋_GB2312" w:eastAsia="仿宋_GB2312" w:hAnsi="华文中宋" w:hint="eastAsia"/>
          <w:sz w:val="32"/>
          <w:szCs w:val="32"/>
        </w:rPr>
        <w:t>2009</w:t>
      </w:r>
      <w:r w:rsidR="00E01BD9" w:rsidRPr="000A1EB5">
        <w:rPr>
          <w:rFonts w:ascii="仿宋_GB2312" w:eastAsia="仿宋_GB2312" w:hAnsi="华文中宋" w:hint="eastAsia"/>
          <w:sz w:val="32"/>
          <w:szCs w:val="32"/>
        </w:rPr>
        <w:t>〕</w:t>
      </w:r>
      <w:r w:rsidR="005E05A4" w:rsidRPr="000A1EB5">
        <w:rPr>
          <w:rFonts w:ascii="仿宋_GB2312" w:eastAsia="仿宋_GB2312" w:hAnsi="华文中宋" w:hint="eastAsia"/>
          <w:sz w:val="32"/>
          <w:szCs w:val="32"/>
        </w:rPr>
        <w:t>75号）</w:t>
      </w:r>
      <w:r w:rsidR="00E01BD9">
        <w:rPr>
          <w:rFonts w:ascii="仿宋_GB2312" w:eastAsia="仿宋_GB2312" w:hAnsi="华文中宋" w:hint="eastAsia"/>
          <w:sz w:val="32"/>
          <w:szCs w:val="32"/>
        </w:rPr>
        <w:t>、《关于改进和加强山东省级重点实验室建设的意见》</w:t>
      </w:r>
      <w:r w:rsidR="00E01BD9" w:rsidRPr="000A1EB5">
        <w:rPr>
          <w:rFonts w:ascii="仿宋_GB2312" w:eastAsia="仿宋_GB2312" w:hAnsi="华文中宋" w:hint="eastAsia"/>
          <w:sz w:val="32"/>
          <w:szCs w:val="32"/>
        </w:rPr>
        <w:t>（鲁科字〔20</w:t>
      </w:r>
      <w:r w:rsidR="00E01BD9">
        <w:rPr>
          <w:rFonts w:ascii="仿宋_GB2312" w:eastAsia="仿宋_GB2312" w:hAnsi="华文中宋" w:hint="eastAsia"/>
          <w:sz w:val="32"/>
          <w:szCs w:val="32"/>
        </w:rPr>
        <w:t>14</w:t>
      </w:r>
      <w:r w:rsidR="00E01BD9" w:rsidRPr="000A1EB5">
        <w:rPr>
          <w:rFonts w:ascii="仿宋_GB2312" w:eastAsia="仿宋_GB2312" w:hAnsi="华文中宋" w:hint="eastAsia"/>
          <w:sz w:val="32"/>
          <w:szCs w:val="32"/>
        </w:rPr>
        <w:t>〕</w:t>
      </w:r>
      <w:r w:rsidR="00E01BD9">
        <w:rPr>
          <w:rFonts w:ascii="仿宋_GB2312" w:eastAsia="仿宋_GB2312" w:hAnsi="华文中宋" w:hint="eastAsia"/>
          <w:sz w:val="32"/>
          <w:szCs w:val="32"/>
        </w:rPr>
        <w:t>167</w:t>
      </w:r>
      <w:r w:rsidR="00E01BD9" w:rsidRPr="000A1EB5">
        <w:rPr>
          <w:rFonts w:ascii="仿宋_GB2312" w:eastAsia="仿宋_GB2312" w:hAnsi="华文中宋" w:hint="eastAsia"/>
          <w:sz w:val="32"/>
          <w:szCs w:val="32"/>
        </w:rPr>
        <w:t>号）</w:t>
      </w:r>
      <w:r w:rsidR="00085878" w:rsidRPr="000A1EB5">
        <w:rPr>
          <w:rFonts w:ascii="仿宋_GB2312" w:eastAsia="仿宋_GB2312" w:hint="eastAsia"/>
          <w:sz w:val="32"/>
          <w:szCs w:val="32"/>
        </w:rPr>
        <w:t>，</w:t>
      </w:r>
      <w:r w:rsidR="00410299" w:rsidRPr="000A1EB5">
        <w:rPr>
          <w:rFonts w:ascii="仿宋_GB2312" w:eastAsia="仿宋_GB2312" w:hint="eastAsia"/>
          <w:sz w:val="32"/>
          <w:szCs w:val="32"/>
        </w:rPr>
        <w:t>结合我</w:t>
      </w:r>
      <w:r w:rsidR="005E05A4" w:rsidRPr="000A1EB5">
        <w:rPr>
          <w:rFonts w:ascii="仿宋_GB2312" w:eastAsia="仿宋_GB2312" w:hint="eastAsia"/>
          <w:sz w:val="32"/>
          <w:szCs w:val="32"/>
        </w:rPr>
        <w:t>市</w:t>
      </w:r>
      <w:r w:rsidR="00410299" w:rsidRPr="000A1EB5">
        <w:rPr>
          <w:rFonts w:ascii="仿宋_GB2312" w:eastAsia="仿宋_GB2312" w:hint="eastAsia"/>
          <w:sz w:val="32"/>
          <w:szCs w:val="32"/>
        </w:rPr>
        <w:t>实际，</w:t>
      </w:r>
      <w:r w:rsidRPr="000A1EB5">
        <w:rPr>
          <w:rFonts w:ascii="仿宋_GB2312" w:eastAsia="仿宋_GB2312" w:hAnsi="Times New Roman" w:hint="eastAsia"/>
          <w:sz w:val="32"/>
          <w:szCs w:val="32"/>
        </w:rPr>
        <w:t>制定本办法。</w:t>
      </w:r>
    </w:p>
    <w:p w:rsidR="00410299" w:rsidRPr="000A1EB5" w:rsidRDefault="00DB6DDC" w:rsidP="00BA2256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第二条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0A15F5" w:rsidRPr="000A1EB5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C30C4A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5A24F6" w:rsidRPr="000A1EB5">
        <w:rPr>
          <w:rFonts w:ascii="仿宋_GB2312" w:eastAsia="仿宋_GB2312" w:hAnsi="Times New Roman" w:hint="eastAsia"/>
          <w:sz w:val="32"/>
          <w:szCs w:val="32"/>
        </w:rPr>
        <w:t>依托</w:t>
      </w:r>
      <w:r w:rsidR="00E6649C" w:rsidRPr="000A1EB5">
        <w:rPr>
          <w:rFonts w:ascii="仿宋_GB2312" w:eastAsia="仿宋_GB2312" w:hAnsi="Times New Roman" w:hint="eastAsia"/>
          <w:sz w:val="32"/>
          <w:szCs w:val="32"/>
        </w:rPr>
        <w:t>我市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骨干</w:t>
      </w:r>
      <w:r w:rsidR="005A24F6" w:rsidRPr="000A1EB5">
        <w:rPr>
          <w:rFonts w:ascii="仿宋_GB2312" w:eastAsia="仿宋_GB2312" w:hAnsi="Times New Roman" w:hint="eastAsia"/>
          <w:sz w:val="32"/>
          <w:szCs w:val="32"/>
        </w:rPr>
        <w:t>企业</w:t>
      </w:r>
      <w:r w:rsidR="00E6649C" w:rsidRPr="000A1EB5">
        <w:rPr>
          <w:rFonts w:ascii="仿宋_GB2312" w:eastAsia="仿宋_GB2312" w:hAnsi="Times New Roman" w:hint="eastAsia"/>
          <w:sz w:val="32"/>
          <w:szCs w:val="32"/>
        </w:rPr>
        <w:t>、</w:t>
      </w:r>
      <w:r w:rsidR="005E05A4" w:rsidRPr="000A1EB5">
        <w:rPr>
          <w:rFonts w:ascii="仿宋_GB2312" w:eastAsia="仿宋_GB2312" w:hAnsi="Times New Roman" w:hint="eastAsia"/>
          <w:sz w:val="32"/>
          <w:szCs w:val="32"/>
        </w:rPr>
        <w:t>高校院所</w:t>
      </w:r>
      <w:r w:rsidR="00E6649C" w:rsidRPr="000A1EB5">
        <w:rPr>
          <w:rFonts w:ascii="仿宋_GB2312" w:eastAsia="仿宋_GB2312" w:hAnsi="Times New Roman" w:hint="eastAsia"/>
          <w:sz w:val="32"/>
          <w:szCs w:val="32"/>
        </w:rPr>
        <w:t>或</w:t>
      </w:r>
      <w:r w:rsidR="00E6649C" w:rsidRPr="000A1EB5">
        <w:rPr>
          <w:rFonts w:ascii="仿宋_GB2312" w:eastAsia="仿宋_GB2312" w:hint="eastAsia"/>
          <w:sz w:val="32"/>
          <w:szCs w:val="32"/>
        </w:rPr>
        <w:t>其他具有自主创新能力的社会组织</w:t>
      </w:r>
      <w:r w:rsidR="005A24F6" w:rsidRPr="000A1EB5">
        <w:rPr>
          <w:rFonts w:ascii="Times New Roman" w:eastAsia="仿宋_GB2312" w:hint="eastAsia"/>
          <w:sz w:val="32"/>
          <w:szCs w:val="32"/>
        </w:rPr>
        <w:t>建设，</w:t>
      </w:r>
      <w:r w:rsidR="00292E00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是我</w:t>
      </w:r>
      <w:r w:rsidR="005E05A4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292E00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技术创新体系的重要组成部分，</w:t>
      </w:r>
      <w:r w:rsidR="0041029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是开展行业应用基础研究和应用研究、聚集和培养</w:t>
      </w:r>
      <w:r w:rsidR="005E05A4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高水平创新人才</w:t>
      </w:r>
      <w:r w:rsidR="0041029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、开展科技交流</w:t>
      </w:r>
      <w:r w:rsidR="006E5C4A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与合作、</w:t>
      </w:r>
      <w:r w:rsidR="005E05A4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面向</w:t>
      </w:r>
      <w:r w:rsidR="005E05A4" w:rsidRPr="000A1EB5">
        <w:rPr>
          <w:rFonts w:ascii="仿宋_GB2312" w:eastAsia="仿宋_GB2312" w:hint="eastAsia"/>
          <w:sz w:val="32"/>
          <w:szCs w:val="32"/>
        </w:rPr>
        <w:t>全社会提供开放服务等</w:t>
      </w:r>
      <w:r w:rsidR="00897779">
        <w:rPr>
          <w:rFonts w:ascii="仿宋_GB2312" w:eastAsia="仿宋_GB2312" w:hint="eastAsia"/>
          <w:sz w:val="32"/>
          <w:szCs w:val="32"/>
        </w:rPr>
        <w:t>的</w:t>
      </w:r>
      <w:r w:rsidR="0041029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重要</w:t>
      </w:r>
      <w:r w:rsidR="005E05A4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创新平台</w:t>
      </w:r>
      <w:r w:rsidR="0041029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E6923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鼓励企业与科研机构、高等院校联合共建，一个行业原则上只设立一个实验室。</w:t>
      </w:r>
    </w:p>
    <w:p w:rsidR="00DB6DDC" w:rsidRPr="000A1EB5" w:rsidRDefault="00DF0482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 xml:space="preserve">第三条  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实验室实行“开放、流动、联合、竞争”的运行机制以及“定期考评、动态调整、重点支持”的管理机制。实验室是人、财、物管理相对独立的科研实体，鼓励</w:t>
      </w:r>
      <w:r w:rsidR="00E01BD9">
        <w:rPr>
          <w:rFonts w:ascii="仿宋_GB2312" w:eastAsia="仿宋_GB2312" w:hAnsi="Times New Roman" w:hint="eastAsia"/>
          <w:sz w:val="32"/>
          <w:szCs w:val="32"/>
        </w:rPr>
        <w:t>有条件的重点实验室法人（含二级法人）化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color w:val="FF0000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Ansi="Times New Roman" w:hint="eastAsia"/>
          <w:b/>
          <w:sz w:val="32"/>
          <w:szCs w:val="32"/>
        </w:rPr>
        <w:t>四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实验室主要任务是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以我市经济和社会发展需求为导向，围绕区域创新和产业发展</w:t>
      </w:r>
      <w:r w:rsidR="00973458">
        <w:rPr>
          <w:rFonts w:ascii="仿宋_GB2312" w:eastAsia="仿宋_GB2312" w:hint="eastAsia"/>
          <w:snapToGrid w:val="0"/>
          <w:sz w:val="32"/>
          <w:szCs w:val="32"/>
        </w:rPr>
        <w:t>战略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897779">
        <w:rPr>
          <w:rFonts w:ascii="仿宋_GB2312" w:eastAsia="仿宋_GB2312" w:hint="eastAsia"/>
          <w:snapToGrid w:val="0"/>
          <w:sz w:val="32"/>
          <w:szCs w:val="32"/>
        </w:rPr>
        <w:t>实施平台、项目、人才一体化发展，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瞄准行业和产业高技术前沿的关键科技问题，开展应用基础研究和应用研究，突破关键共性技术，培养、聚集高层次科研人才，开展和参与国家</w:t>
      </w:r>
      <w:r w:rsidR="002B6BC2">
        <w:rPr>
          <w:rFonts w:ascii="仿宋_GB2312" w:eastAsia="仿宋_GB2312" w:hint="eastAsia"/>
          <w:snapToGrid w:val="0"/>
          <w:sz w:val="32"/>
          <w:szCs w:val="32"/>
        </w:rPr>
        <w:t>、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行业</w:t>
      </w:r>
      <w:r w:rsidR="002B6BC2">
        <w:rPr>
          <w:rFonts w:ascii="仿宋_GB2312" w:eastAsia="仿宋_GB2312" w:hint="eastAsia"/>
          <w:snapToGrid w:val="0"/>
          <w:sz w:val="32"/>
          <w:szCs w:val="32"/>
        </w:rPr>
        <w:t>、地方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技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lastRenderedPageBreak/>
        <w:t>术标准的研究制订，加强行业科技合作与交流，推动技术转移转化，</w:t>
      </w:r>
      <w:r w:rsidR="000E6923" w:rsidRPr="000A1EB5">
        <w:rPr>
          <w:rFonts w:ascii="仿宋_GB2312" w:eastAsia="仿宋_GB2312" w:hint="eastAsia"/>
          <w:sz w:val="32"/>
          <w:szCs w:val="32"/>
        </w:rPr>
        <w:t>为增强全市综合创新能力和经济、社会持续快速协调发展提供知识储备和科技支撑。</w:t>
      </w:r>
    </w:p>
    <w:p w:rsidR="00DB6DDC" w:rsidRPr="00EE42AA" w:rsidRDefault="00DB6DDC" w:rsidP="00BA225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 xml:space="preserve">第二章  职 </w:t>
      </w:r>
      <w:r w:rsidR="00452EE7" w:rsidRPr="00EE42AA">
        <w:rPr>
          <w:rFonts w:ascii="黑体" w:eastAsia="黑体" w:hAnsi="黑体" w:hint="eastAsia"/>
          <w:sz w:val="32"/>
          <w:szCs w:val="32"/>
        </w:rPr>
        <w:t xml:space="preserve"> </w:t>
      </w:r>
      <w:r w:rsidRPr="00EE42AA">
        <w:rPr>
          <w:rFonts w:ascii="黑体" w:eastAsia="黑体" w:hAnsi="黑体" w:hint="eastAsia"/>
          <w:sz w:val="32"/>
          <w:szCs w:val="32"/>
        </w:rPr>
        <w:t>责</w:t>
      </w:r>
    </w:p>
    <w:p w:rsidR="00DB6DD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五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威海市科学技术局</w:t>
      </w:r>
      <w:r w:rsidR="000E6923" w:rsidRPr="000A1EB5">
        <w:rPr>
          <w:rFonts w:ascii="仿宋_GB2312" w:eastAsia="仿宋_GB2312" w:hint="eastAsia"/>
          <w:sz w:val="32"/>
          <w:szCs w:val="32"/>
        </w:rPr>
        <w:t>(以下简称“市科技局”)</w:t>
      </w:r>
      <w:r w:rsidRPr="000A1EB5">
        <w:rPr>
          <w:rFonts w:ascii="仿宋_GB2312" w:eastAsia="仿宋_GB2312" w:hAnsi="Times New Roman" w:hint="eastAsia"/>
          <w:sz w:val="32"/>
          <w:szCs w:val="32"/>
        </w:rPr>
        <w:t>是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的管理部门，主要职责是：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1．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编制和组织实施全市实验室总体规划和发展计划。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2．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研究制定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0E6923" w:rsidRPr="000A1EB5">
        <w:rPr>
          <w:rFonts w:ascii="仿宋_GB2312" w:eastAsia="仿宋_GB2312" w:hint="eastAsia"/>
          <w:snapToGrid w:val="0"/>
          <w:sz w:val="32"/>
          <w:szCs w:val="32"/>
        </w:rPr>
        <w:t>有关政策、办法等指导性文件，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宏观指导实验室的建设和运行</w:t>
      </w:r>
      <w:r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3．批准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的建立</w:t>
      </w:r>
      <w:r w:rsidR="005C61C2" w:rsidRPr="000A1EB5">
        <w:rPr>
          <w:rFonts w:ascii="仿宋_GB2312" w:eastAsia="仿宋_GB2312" w:hAnsi="Times New Roman" w:hint="eastAsia"/>
          <w:sz w:val="32"/>
          <w:szCs w:val="32"/>
        </w:rPr>
        <w:t>、调整、改组</w:t>
      </w:r>
      <w:r w:rsidR="005D649B" w:rsidRPr="000A1EB5">
        <w:rPr>
          <w:rFonts w:ascii="仿宋_GB2312" w:eastAsia="仿宋_GB2312" w:hAnsi="Times New Roman" w:hint="eastAsia"/>
          <w:sz w:val="32"/>
          <w:szCs w:val="32"/>
        </w:rPr>
        <w:t>和</w:t>
      </w:r>
      <w:r w:rsidR="005C61C2" w:rsidRPr="000A1EB5">
        <w:rPr>
          <w:rFonts w:ascii="仿宋_GB2312" w:eastAsia="仿宋_GB2312" w:hAnsi="Times New Roman" w:hint="eastAsia"/>
          <w:sz w:val="32"/>
          <w:szCs w:val="32"/>
        </w:rPr>
        <w:t>撤销</w:t>
      </w:r>
      <w:r w:rsidR="00465E4D" w:rsidRPr="000A1EB5">
        <w:rPr>
          <w:rFonts w:ascii="仿宋_GB2312" w:eastAsia="仿宋_GB2312" w:hAnsi="Times New Roman" w:hint="eastAsia"/>
          <w:sz w:val="32"/>
          <w:szCs w:val="32"/>
        </w:rPr>
        <w:t>，组织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24407F" w:rsidRPr="000A1EB5">
        <w:rPr>
          <w:rFonts w:ascii="仿宋_GB2312" w:eastAsia="仿宋_GB2312" w:hAnsi="Times New Roman" w:hint="eastAsia"/>
          <w:sz w:val="32"/>
          <w:szCs w:val="32"/>
        </w:rPr>
        <w:t>的</w:t>
      </w:r>
      <w:r w:rsidR="000E6923" w:rsidRPr="000A1EB5">
        <w:rPr>
          <w:rFonts w:ascii="仿宋_GB2312" w:eastAsia="仿宋_GB2312" w:hAnsi="Times New Roman" w:hint="eastAsia"/>
          <w:sz w:val="32"/>
          <w:szCs w:val="32"/>
        </w:rPr>
        <w:t>评估</w:t>
      </w:r>
      <w:r w:rsidRPr="000A1EB5">
        <w:rPr>
          <w:rFonts w:ascii="仿宋_GB2312" w:eastAsia="仿宋_GB2312" w:hAnsi="Times New Roman" w:hint="eastAsia"/>
          <w:sz w:val="32"/>
          <w:szCs w:val="32"/>
        </w:rPr>
        <w:t>和</w:t>
      </w:r>
      <w:r w:rsidR="00465E4D" w:rsidRPr="000A1EB5">
        <w:rPr>
          <w:rFonts w:ascii="仿宋_GB2312" w:eastAsia="仿宋_GB2312" w:hAnsi="Times New Roman" w:hint="eastAsia"/>
          <w:sz w:val="32"/>
          <w:szCs w:val="32"/>
        </w:rPr>
        <w:t>考评</w:t>
      </w:r>
      <w:r w:rsidR="0024407F"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0A1EB5" w:rsidRDefault="00465E4D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六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各区市科技管理部门</w:t>
      </w:r>
      <w:r w:rsidRPr="000A1EB5">
        <w:rPr>
          <w:rFonts w:ascii="仿宋_GB2312" w:eastAsia="仿宋_GB2312" w:hint="eastAsia"/>
          <w:snapToGrid w:val="0"/>
          <w:sz w:val="32"/>
          <w:szCs w:val="32"/>
        </w:rPr>
        <w:t>或</w:t>
      </w:r>
      <w:r w:rsidR="006F57E9" w:rsidRPr="000A1EB5">
        <w:rPr>
          <w:rFonts w:ascii="仿宋_GB2312" w:eastAsia="仿宋_GB2312" w:hint="eastAsia"/>
          <w:snapToGrid w:val="0"/>
          <w:sz w:val="32"/>
          <w:szCs w:val="32"/>
        </w:rPr>
        <w:t>市直有关部门</w:t>
      </w:r>
      <w:r w:rsidRPr="000A1EB5">
        <w:rPr>
          <w:rFonts w:ascii="仿宋_GB2312" w:eastAsia="仿宋_GB2312" w:hint="eastAsia"/>
          <w:snapToGrid w:val="0"/>
          <w:sz w:val="32"/>
          <w:szCs w:val="32"/>
        </w:rPr>
        <w:t>是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int="eastAsia"/>
          <w:snapToGrid w:val="0"/>
          <w:sz w:val="32"/>
          <w:szCs w:val="32"/>
        </w:rPr>
        <w:t>的主管部门</w:t>
      </w:r>
      <w:r w:rsidR="002C1A70" w:rsidRPr="000A1EB5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主要职责是：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1．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贯彻落实全市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建设和管理的政策</w:t>
      </w:r>
      <w:r w:rsidR="002C1A70" w:rsidRPr="000A1EB5">
        <w:rPr>
          <w:rFonts w:ascii="仿宋_GB2312" w:eastAsia="仿宋_GB2312" w:hAnsi="Times New Roman" w:hint="eastAsia"/>
          <w:sz w:val="32"/>
          <w:szCs w:val="32"/>
        </w:rPr>
        <w:t>、办法</w:t>
      </w:r>
      <w:r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支持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建设和发展</w:t>
      </w:r>
      <w:r w:rsidR="002C1A70"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2．组织实施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本区域的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420146" w:rsidRPr="000A1EB5">
        <w:rPr>
          <w:rFonts w:ascii="仿宋_GB2312" w:eastAsia="仿宋_GB2312" w:hAnsi="Times New Roman" w:hint="eastAsia"/>
          <w:sz w:val="32"/>
          <w:szCs w:val="32"/>
        </w:rPr>
        <w:t>建设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计划</w:t>
      </w:r>
      <w:r w:rsidR="00420146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具体</w:t>
      </w:r>
      <w:r w:rsidR="006F57E9" w:rsidRPr="000A1EB5">
        <w:rPr>
          <w:rFonts w:ascii="仿宋_GB2312" w:eastAsia="仿宋_GB2312" w:hint="eastAsia"/>
          <w:snapToGrid w:val="0"/>
          <w:sz w:val="32"/>
          <w:szCs w:val="32"/>
        </w:rPr>
        <w:t>指导</w:t>
      </w:r>
      <w:r w:rsidR="006F57E9" w:rsidRPr="000A1EB5">
        <w:rPr>
          <w:rFonts w:ascii="仿宋_GB2312" w:eastAsia="仿宋_GB2312" w:hAnsi="Times New Roman" w:hint="eastAsia"/>
          <w:sz w:val="32"/>
          <w:szCs w:val="32"/>
        </w:rPr>
        <w:t>实验室的</w:t>
      </w:r>
      <w:r w:rsidR="006F57E9" w:rsidRPr="000A1EB5">
        <w:rPr>
          <w:rFonts w:ascii="仿宋_GB2312" w:eastAsia="仿宋_GB2312" w:hint="eastAsia"/>
          <w:snapToGrid w:val="0"/>
          <w:sz w:val="32"/>
          <w:szCs w:val="32"/>
        </w:rPr>
        <w:t>运行和管理</w:t>
      </w:r>
      <w:r w:rsidR="00884BBD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884BBD" w:rsidRPr="000A1EB5">
        <w:rPr>
          <w:rFonts w:ascii="仿宋_GB2312" w:eastAsia="仿宋_GB2312" w:hint="eastAsia"/>
          <w:sz w:val="32"/>
          <w:szCs w:val="32"/>
        </w:rPr>
        <w:t>及时落实实验室建设运行的配套经费和</w:t>
      </w:r>
      <w:r w:rsidR="00884BBD" w:rsidRPr="000A1EB5">
        <w:rPr>
          <w:rFonts w:ascii="仿宋_GB2312" w:eastAsia="仿宋_GB2312" w:hAnsi="Times New Roman" w:hint="eastAsia"/>
          <w:sz w:val="32"/>
          <w:szCs w:val="32"/>
        </w:rPr>
        <w:t>其他所需条件。</w:t>
      </w:r>
    </w:p>
    <w:p w:rsidR="006F57E9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3．</w:t>
      </w:r>
      <w:r w:rsidR="00884BBD" w:rsidRPr="000A1EB5">
        <w:rPr>
          <w:rFonts w:ascii="仿宋_GB2312" w:eastAsia="仿宋_GB2312" w:hAnsi="Times New Roman" w:hint="eastAsia"/>
          <w:sz w:val="32"/>
          <w:szCs w:val="32"/>
        </w:rPr>
        <w:t>组织对新立项建设的实验室建设方案进行可行性论证</w:t>
      </w:r>
      <w:r w:rsidR="00B16B83">
        <w:rPr>
          <w:rFonts w:ascii="仿宋_GB2312" w:eastAsia="仿宋_GB2312" w:hAnsi="Times New Roman" w:hint="eastAsia"/>
          <w:sz w:val="32"/>
          <w:szCs w:val="32"/>
        </w:rPr>
        <w:t>，指导依托单位</w:t>
      </w:r>
      <w:r w:rsidR="00B16B83" w:rsidRPr="000A1EB5">
        <w:rPr>
          <w:rFonts w:ascii="仿宋_GB2312" w:eastAsia="仿宋_GB2312" w:hAnsi="Times New Roman" w:hint="eastAsia"/>
          <w:sz w:val="32"/>
          <w:szCs w:val="32"/>
        </w:rPr>
        <w:t>聘任实验室主任和学术委员会主任。</w:t>
      </w:r>
    </w:p>
    <w:p w:rsidR="00884BBD" w:rsidRPr="000A1EB5" w:rsidRDefault="006F57E9" w:rsidP="00BA2256">
      <w:pPr>
        <w:spacing w:line="560" w:lineRule="exact"/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4.</w:t>
      </w:r>
      <w:r w:rsidRPr="000A1EB5">
        <w:rPr>
          <w:rFonts w:ascii="仿宋_GB2312" w:eastAsia="仿宋_GB2312" w:hint="eastAsia"/>
          <w:sz w:val="32"/>
          <w:szCs w:val="32"/>
        </w:rPr>
        <w:t xml:space="preserve"> </w:t>
      </w:r>
      <w:r w:rsidR="00B16B83" w:rsidRPr="000A1EB5">
        <w:rPr>
          <w:rFonts w:ascii="仿宋_GB2312" w:eastAsia="仿宋_GB2312" w:hint="eastAsia"/>
          <w:sz w:val="32"/>
          <w:szCs w:val="32"/>
        </w:rPr>
        <w:t>协助做好实验室的评估考核工作。</w:t>
      </w:r>
    </w:p>
    <w:p w:rsidR="00DB6DD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七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884BBD" w:rsidRPr="000A1EB5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="00884BBD" w:rsidRPr="000A1EB5">
        <w:rPr>
          <w:rFonts w:ascii="仿宋_GB2312" w:eastAsia="仿宋_GB2312" w:hint="eastAsia"/>
          <w:sz w:val="32"/>
          <w:szCs w:val="32"/>
        </w:rPr>
        <w:t>依托单位是实施实验室建设和运行管理的具体负责单位，</w:t>
      </w:r>
      <w:r w:rsidRPr="000A1EB5">
        <w:rPr>
          <w:rFonts w:ascii="仿宋_GB2312" w:eastAsia="仿宋_GB2312" w:hAnsi="Times New Roman" w:hint="eastAsia"/>
          <w:sz w:val="32"/>
          <w:szCs w:val="32"/>
        </w:rPr>
        <w:t>主要职责是：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1</w:t>
      </w:r>
      <w:r w:rsidR="00FF384D" w:rsidRPr="000A1EB5">
        <w:rPr>
          <w:rFonts w:ascii="仿宋_GB2312" w:eastAsia="仿宋_GB2312" w:hAnsi="Times New Roman" w:hint="eastAsia"/>
          <w:sz w:val="32"/>
          <w:szCs w:val="32"/>
        </w:rPr>
        <w:t>．</w:t>
      </w:r>
      <w:r w:rsidR="002C1A70" w:rsidRPr="000A1EB5">
        <w:rPr>
          <w:rFonts w:ascii="仿宋_GB2312" w:eastAsia="仿宋_GB2312" w:hint="eastAsia"/>
          <w:snapToGrid w:val="0"/>
          <w:sz w:val="32"/>
          <w:szCs w:val="32"/>
        </w:rPr>
        <w:t>为</w:t>
      </w:r>
      <w:r w:rsidR="002555F6" w:rsidRPr="000A1EB5">
        <w:rPr>
          <w:rFonts w:ascii="仿宋_GB2312" w:eastAsia="仿宋_GB2312" w:hint="eastAsia"/>
          <w:snapToGrid w:val="0"/>
          <w:sz w:val="32"/>
          <w:szCs w:val="32"/>
        </w:rPr>
        <w:t>实验室</w:t>
      </w:r>
      <w:r w:rsidR="002C1A70" w:rsidRPr="000A1EB5">
        <w:rPr>
          <w:rFonts w:ascii="仿宋_GB2312" w:eastAsia="仿宋_GB2312" w:hint="eastAsia"/>
          <w:snapToGrid w:val="0"/>
          <w:sz w:val="32"/>
          <w:szCs w:val="32"/>
        </w:rPr>
        <w:t>提供建设、运行经费及保障条件</w:t>
      </w:r>
      <w:r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0F46C4" w:rsidRPr="000A1EB5">
        <w:rPr>
          <w:rFonts w:ascii="仿宋_GB2312" w:eastAsia="仿宋_GB2312" w:hAnsi="Times New Roman" w:hint="eastAsia"/>
          <w:sz w:val="32"/>
          <w:szCs w:val="32"/>
        </w:rPr>
        <w:t>保证</w:t>
      </w:r>
      <w:r w:rsidR="000F46C4" w:rsidRPr="000A1EB5">
        <w:rPr>
          <w:rFonts w:ascii="Times New Roman" w:eastAsia="仿宋_GB2312" w:hAnsi="Times New Roman" w:hint="eastAsia"/>
          <w:sz w:val="32"/>
          <w:szCs w:val="32"/>
        </w:rPr>
        <w:t>实</w:t>
      </w:r>
      <w:r w:rsidR="000F46C4" w:rsidRPr="000A1EB5">
        <w:rPr>
          <w:rFonts w:ascii="Times New Roman" w:eastAsia="仿宋_GB2312" w:hAnsi="Times New Roman" w:hint="eastAsia"/>
          <w:sz w:val="32"/>
          <w:szCs w:val="32"/>
        </w:rPr>
        <w:lastRenderedPageBreak/>
        <w:t>验室</w:t>
      </w:r>
      <w:r w:rsidR="000F46C4" w:rsidRPr="000A1EB5">
        <w:rPr>
          <w:rFonts w:ascii="Times New Roman" w:eastAsia="仿宋_GB2312" w:hAnsi="Times New Roman"/>
          <w:sz w:val="32"/>
          <w:szCs w:val="32"/>
        </w:rPr>
        <w:t>经费</w:t>
      </w:r>
      <w:r w:rsidR="00614ED3" w:rsidRPr="000A1EB5">
        <w:rPr>
          <w:rFonts w:ascii="仿宋_GB2312" w:eastAsia="仿宋_GB2312" w:hAnsi="Times New Roman" w:hint="eastAsia"/>
          <w:sz w:val="32"/>
          <w:szCs w:val="32"/>
        </w:rPr>
        <w:t>“</w:t>
      </w:r>
      <w:r w:rsidR="00614ED3" w:rsidRPr="000A1EB5">
        <w:rPr>
          <w:rFonts w:ascii="Times New Roman" w:eastAsia="仿宋_GB2312" w:hAnsi="Times New Roman"/>
          <w:sz w:val="32"/>
          <w:szCs w:val="32"/>
        </w:rPr>
        <w:t>单独核算，专款专用</w:t>
      </w:r>
      <w:r w:rsidR="00614ED3" w:rsidRPr="000A1EB5">
        <w:rPr>
          <w:rFonts w:ascii="Times New Roman" w:eastAsia="仿宋_GB2312" w:hAnsi="Times New Roman" w:hint="eastAsia"/>
          <w:sz w:val="32"/>
          <w:szCs w:val="32"/>
        </w:rPr>
        <w:t>”</w:t>
      </w:r>
      <w:r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2</w:t>
      </w:r>
      <w:r w:rsidR="00FF384D" w:rsidRPr="000A1EB5">
        <w:rPr>
          <w:rFonts w:ascii="仿宋_GB2312" w:eastAsia="仿宋_GB2312" w:hAnsi="Times New Roman" w:hint="eastAsia"/>
          <w:sz w:val="32"/>
          <w:szCs w:val="32"/>
        </w:rPr>
        <w:t>．</w:t>
      </w:r>
      <w:r w:rsidRPr="000A1EB5">
        <w:rPr>
          <w:rFonts w:ascii="仿宋_GB2312" w:eastAsia="仿宋_GB2312" w:hAnsi="Times New Roman" w:hint="eastAsia"/>
          <w:sz w:val="32"/>
          <w:szCs w:val="32"/>
        </w:rPr>
        <w:t>组织公开招聘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主任</w:t>
      </w:r>
      <w:r w:rsidR="00B16B83">
        <w:rPr>
          <w:rFonts w:ascii="仿宋_GB2312" w:eastAsia="仿宋_GB2312" w:hAnsi="Times New Roman" w:hint="eastAsia"/>
          <w:sz w:val="32"/>
          <w:szCs w:val="32"/>
        </w:rPr>
        <w:t>及</w:t>
      </w:r>
      <w:r w:rsidR="00B16B83" w:rsidRPr="000A1EB5">
        <w:rPr>
          <w:rFonts w:ascii="仿宋_GB2312" w:eastAsia="仿宋_GB2312" w:hAnsi="Times New Roman" w:hint="eastAsia"/>
          <w:sz w:val="32"/>
          <w:szCs w:val="32"/>
        </w:rPr>
        <w:t>副主任</w:t>
      </w:r>
      <w:r w:rsidR="001F685A">
        <w:rPr>
          <w:rFonts w:ascii="仿宋_GB2312" w:eastAsia="仿宋_GB2312" w:hAnsi="Times New Roman" w:hint="eastAsia"/>
          <w:sz w:val="32"/>
          <w:szCs w:val="32"/>
        </w:rPr>
        <w:t>，聘任</w:t>
      </w:r>
      <w:r w:rsidRPr="000A1EB5">
        <w:rPr>
          <w:rFonts w:ascii="仿宋_GB2312" w:eastAsia="仿宋_GB2312" w:hAnsi="Times New Roman" w:hint="eastAsia"/>
          <w:sz w:val="32"/>
          <w:szCs w:val="32"/>
        </w:rPr>
        <w:t>学术委员会主任</w:t>
      </w:r>
      <w:r w:rsidR="00B16B83">
        <w:rPr>
          <w:rFonts w:ascii="仿宋_GB2312" w:eastAsia="仿宋_GB2312" w:hAnsi="Times New Roman" w:hint="eastAsia"/>
          <w:sz w:val="32"/>
          <w:szCs w:val="32"/>
        </w:rPr>
        <w:t>及</w:t>
      </w:r>
      <w:r w:rsidRPr="000A1EB5">
        <w:rPr>
          <w:rFonts w:ascii="仿宋_GB2312" w:eastAsia="仿宋_GB2312" w:hAnsi="Times New Roman" w:hint="eastAsia"/>
          <w:sz w:val="32"/>
          <w:szCs w:val="32"/>
        </w:rPr>
        <w:t>委员。</w:t>
      </w:r>
    </w:p>
    <w:p w:rsidR="00DB6DDC" w:rsidRPr="000A1EB5" w:rsidRDefault="00DB6DDC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3</w:t>
      </w:r>
      <w:r w:rsidR="00FF384D" w:rsidRPr="000A1EB5">
        <w:rPr>
          <w:rFonts w:ascii="仿宋_GB2312" w:eastAsia="仿宋_GB2312" w:hAnsi="Times New Roman" w:hint="eastAsia"/>
          <w:sz w:val="32"/>
          <w:szCs w:val="32"/>
        </w:rPr>
        <w:t>．</w:t>
      </w:r>
      <w:r w:rsidR="006813E4" w:rsidRPr="000A1EB5">
        <w:rPr>
          <w:rFonts w:ascii="仿宋_GB2312" w:eastAsia="仿宋_GB2312" w:hint="eastAsia"/>
          <w:snapToGrid w:val="0"/>
          <w:sz w:val="32"/>
          <w:szCs w:val="32"/>
        </w:rPr>
        <w:t>负责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2C1A70" w:rsidRPr="000A1EB5">
        <w:rPr>
          <w:rFonts w:ascii="仿宋_GB2312" w:eastAsia="仿宋_GB2312" w:hint="eastAsia"/>
          <w:snapToGrid w:val="0"/>
          <w:sz w:val="32"/>
          <w:szCs w:val="32"/>
        </w:rPr>
        <w:t>的建设与日常运行，</w:t>
      </w:r>
      <w:r w:rsidRPr="000A1EB5">
        <w:rPr>
          <w:rFonts w:ascii="仿宋_GB2312" w:eastAsia="仿宋_GB2312" w:hint="eastAsia"/>
          <w:sz w:val="32"/>
          <w:szCs w:val="32"/>
        </w:rPr>
        <w:t>对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int="eastAsia"/>
          <w:sz w:val="32"/>
          <w:szCs w:val="32"/>
        </w:rPr>
        <w:t>进行年度考核。</w:t>
      </w:r>
    </w:p>
    <w:p w:rsidR="00DB6DDC" w:rsidRPr="000A1EB5" w:rsidRDefault="002C1A70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4</w:t>
      </w:r>
      <w:r w:rsidR="00127DFE" w:rsidRPr="000A1EB5">
        <w:rPr>
          <w:rFonts w:ascii="仿宋_GB2312" w:eastAsia="仿宋_GB2312" w:hAnsi="Times New Roman" w:hint="eastAsia"/>
          <w:sz w:val="32"/>
          <w:szCs w:val="32"/>
        </w:rPr>
        <w:t>．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根据学术委员会建议，提出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名称、研究方向、发展目标、组织结构等</w:t>
      </w:r>
      <w:r w:rsidR="00B34E0C" w:rsidRPr="000A1EB5">
        <w:rPr>
          <w:rFonts w:ascii="仿宋_GB2312" w:eastAsia="仿宋_GB2312" w:hAnsi="Times New Roman" w:hint="eastAsia"/>
          <w:sz w:val="32"/>
          <w:szCs w:val="32"/>
        </w:rPr>
        <w:t>方案</w:t>
      </w:r>
      <w:r w:rsidR="00884BBD" w:rsidRPr="000A1EB5">
        <w:rPr>
          <w:rFonts w:ascii="仿宋_GB2312" w:eastAsia="仿宋_GB2312" w:hAnsi="Times New Roman" w:hint="eastAsia"/>
          <w:sz w:val="32"/>
          <w:szCs w:val="32"/>
        </w:rPr>
        <w:t>及其他重大调整事项</w:t>
      </w:r>
      <w:r w:rsidR="008A4245">
        <w:rPr>
          <w:rFonts w:ascii="仿宋_GB2312" w:eastAsia="仿宋_GB2312" w:hAnsi="Times New Roman" w:hint="eastAsia"/>
          <w:sz w:val="32"/>
          <w:szCs w:val="32"/>
        </w:rPr>
        <w:t>申请</w:t>
      </w:r>
      <w:r w:rsidR="00884BBD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884BBD" w:rsidRPr="000A1EB5">
        <w:rPr>
          <w:rFonts w:ascii="仿宋_GB2312" w:eastAsia="仿宋_GB2312" w:hint="eastAsia"/>
          <w:sz w:val="32"/>
          <w:szCs w:val="32"/>
        </w:rPr>
        <w:t>解决实验室建设与运行中的有关问题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EE42AA" w:rsidRDefault="00DB6DDC" w:rsidP="00BA225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>第三章  建  设</w:t>
      </w:r>
    </w:p>
    <w:p w:rsidR="00DB6DD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八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884BBD" w:rsidRPr="000A1EB5">
        <w:rPr>
          <w:rFonts w:ascii="仿宋_GB2312" w:eastAsia="仿宋_GB2312" w:hAnsi="Times New Roman" w:hint="eastAsia"/>
          <w:sz w:val="32"/>
          <w:szCs w:val="32"/>
        </w:rPr>
        <w:t>市科技局</w:t>
      </w:r>
      <w:r w:rsidR="002C1A70" w:rsidRPr="000A1EB5">
        <w:rPr>
          <w:rFonts w:ascii="仿宋_GB2312" w:eastAsia="仿宋_GB2312" w:hAnsi="Times New Roman" w:hint="eastAsia"/>
          <w:sz w:val="32"/>
          <w:szCs w:val="32"/>
        </w:rPr>
        <w:t>公开发布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2C1A70" w:rsidRPr="000A1EB5">
        <w:rPr>
          <w:rFonts w:ascii="仿宋_GB2312" w:eastAsia="仿宋_GB2312" w:hAnsi="Times New Roman" w:hint="eastAsia"/>
          <w:sz w:val="32"/>
          <w:szCs w:val="32"/>
        </w:rPr>
        <w:t>建设指南，由主管部门组织申报。</w:t>
      </w:r>
    </w:p>
    <w:p w:rsidR="008265F9" w:rsidRPr="000A1EB5" w:rsidRDefault="001003AF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九</w:t>
      </w:r>
      <w:r w:rsidR="00DB6DDC"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8265F9" w:rsidRPr="000A1EB5">
        <w:rPr>
          <w:rFonts w:ascii="仿宋_GB2312" w:eastAsia="仿宋_GB2312" w:hAnsi="Times New Roman" w:hint="eastAsia"/>
          <w:sz w:val="32"/>
          <w:szCs w:val="32"/>
        </w:rPr>
        <w:t>申请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8265F9" w:rsidRPr="000A1EB5">
        <w:rPr>
          <w:rFonts w:ascii="仿宋_GB2312" w:eastAsia="仿宋_GB2312" w:hAnsi="Times New Roman" w:hint="eastAsia"/>
          <w:sz w:val="32"/>
          <w:szCs w:val="32"/>
        </w:rPr>
        <w:t>应满足下列条件：</w:t>
      </w:r>
    </w:p>
    <w:p w:rsidR="00486A04" w:rsidRPr="000A1EB5" w:rsidRDefault="00322E60" w:rsidP="00BA2256">
      <w:pPr>
        <w:spacing w:line="56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1．实验室依托单位须为</w:t>
      </w:r>
      <w:r w:rsidR="00394002" w:rsidRPr="000A1EB5">
        <w:rPr>
          <w:rFonts w:ascii="仿宋_GB2312" w:eastAsia="仿宋_GB2312" w:hint="eastAsia"/>
          <w:sz w:val="32"/>
          <w:szCs w:val="32"/>
        </w:rPr>
        <w:t>在</w:t>
      </w:r>
      <w:r w:rsidR="00884BBD" w:rsidRPr="000A1EB5">
        <w:rPr>
          <w:rFonts w:ascii="仿宋_GB2312" w:eastAsia="仿宋_GB2312" w:hint="eastAsia"/>
          <w:sz w:val="32"/>
          <w:szCs w:val="32"/>
        </w:rPr>
        <w:t>威海市行政区划</w:t>
      </w:r>
      <w:r w:rsidR="00394002" w:rsidRPr="000A1EB5">
        <w:rPr>
          <w:rFonts w:ascii="仿宋_GB2312" w:eastAsia="仿宋_GB2312" w:hint="eastAsia"/>
          <w:sz w:val="32"/>
          <w:szCs w:val="32"/>
        </w:rPr>
        <w:t>注册的企业</w:t>
      </w:r>
      <w:r w:rsidR="00884BBD" w:rsidRPr="000A1EB5">
        <w:rPr>
          <w:rFonts w:ascii="仿宋_GB2312" w:eastAsia="仿宋_GB2312" w:hint="eastAsia"/>
          <w:sz w:val="32"/>
          <w:szCs w:val="32"/>
        </w:rPr>
        <w:t>或在我市设立的高校院所、科研机构</w:t>
      </w:r>
      <w:r w:rsidR="00394002" w:rsidRPr="000A1EB5">
        <w:rPr>
          <w:rFonts w:ascii="仿宋_GB2312" w:eastAsia="仿宋_GB2312" w:hint="eastAsia"/>
          <w:sz w:val="32"/>
          <w:szCs w:val="32"/>
        </w:rPr>
        <w:t>，</w:t>
      </w:r>
      <w:r w:rsidR="00640B47" w:rsidRPr="000A1EB5">
        <w:rPr>
          <w:rFonts w:ascii="仿宋_GB2312" w:eastAsia="仿宋_GB2312" w:hint="eastAsia"/>
          <w:sz w:val="32"/>
          <w:szCs w:val="32"/>
        </w:rPr>
        <w:t>在行业内具有较高的知名度和影响力，</w:t>
      </w:r>
      <w:r w:rsidR="008662F7" w:rsidRPr="000A1EB5">
        <w:rPr>
          <w:rFonts w:ascii="仿宋_GB2312" w:eastAsia="仿宋_GB2312" w:hint="eastAsia"/>
          <w:snapToGrid w:val="0"/>
          <w:sz w:val="32"/>
          <w:szCs w:val="32"/>
        </w:rPr>
        <w:t>综合科技实力</w:t>
      </w:r>
      <w:r w:rsidR="00640B47" w:rsidRPr="000A1EB5">
        <w:rPr>
          <w:rFonts w:ascii="仿宋_GB2312" w:eastAsia="仿宋_GB2312" w:hint="eastAsia"/>
          <w:snapToGrid w:val="0"/>
          <w:sz w:val="32"/>
          <w:szCs w:val="32"/>
        </w:rPr>
        <w:t>较强</w:t>
      </w:r>
      <w:r w:rsidR="008662F7" w:rsidRPr="000A1EB5">
        <w:rPr>
          <w:rFonts w:ascii="仿宋_GB2312" w:eastAsia="仿宋_GB2312" w:hint="eastAsia"/>
          <w:snapToGrid w:val="0"/>
          <w:sz w:val="32"/>
          <w:szCs w:val="32"/>
        </w:rPr>
        <w:t>，掌握产业核心技术并具有自主知识产权</w:t>
      </w:r>
      <w:r w:rsidR="00640B47" w:rsidRPr="000A1EB5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8662F7" w:rsidRPr="000A1EB5">
        <w:rPr>
          <w:rFonts w:ascii="仿宋_GB2312" w:eastAsia="仿宋_GB2312" w:hint="eastAsia"/>
          <w:snapToGrid w:val="0"/>
          <w:sz w:val="32"/>
          <w:szCs w:val="32"/>
        </w:rPr>
        <w:t>拥有本领域的发明专利或高水平的原创性成果。</w:t>
      </w:r>
    </w:p>
    <w:p w:rsidR="00556799" w:rsidRPr="00EE42AA" w:rsidRDefault="00640B47" w:rsidP="00BA2256">
      <w:pPr>
        <w:spacing w:line="56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2．</w:t>
      </w:r>
      <w:r w:rsidR="003F1B15" w:rsidRPr="000A1EB5">
        <w:rPr>
          <w:rFonts w:ascii="仿宋_GB2312" w:eastAsia="仿宋_GB2312" w:hint="eastAsia"/>
          <w:sz w:val="32"/>
          <w:szCs w:val="32"/>
        </w:rPr>
        <w:t>实验室</w:t>
      </w:r>
      <w:r w:rsidR="00486A04" w:rsidRPr="000A1EB5">
        <w:rPr>
          <w:rFonts w:ascii="仿宋_GB2312" w:eastAsia="仿宋_GB2312" w:hint="eastAsia"/>
          <w:sz w:val="32"/>
          <w:szCs w:val="32"/>
        </w:rPr>
        <w:t>已运行并</w:t>
      </w:r>
      <w:r w:rsidR="00322E60" w:rsidRPr="000A1EB5">
        <w:rPr>
          <w:rFonts w:ascii="仿宋_GB2312" w:eastAsia="仿宋_GB2312" w:hint="eastAsia"/>
          <w:sz w:val="32"/>
          <w:szCs w:val="32"/>
        </w:rPr>
        <w:t>从事本领域</w:t>
      </w:r>
      <w:r w:rsidRPr="000A1EB5">
        <w:rPr>
          <w:rFonts w:ascii="仿宋_GB2312" w:eastAsia="仿宋_GB2312" w:hint="eastAsia"/>
          <w:sz w:val="32"/>
          <w:szCs w:val="32"/>
        </w:rPr>
        <w:t>研究</w:t>
      </w:r>
      <w:r w:rsidR="00884BBD" w:rsidRPr="000A1EB5">
        <w:rPr>
          <w:rFonts w:ascii="仿宋_GB2312" w:eastAsia="仿宋_GB2312" w:hint="eastAsia"/>
          <w:sz w:val="32"/>
          <w:szCs w:val="32"/>
        </w:rPr>
        <w:t>3</w:t>
      </w:r>
      <w:r w:rsidR="00322E60" w:rsidRPr="000A1EB5">
        <w:rPr>
          <w:rFonts w:ascii="仿宋_GB2312" w:eastAsia="仿宋_GB2312" w:hint="eastAsia"/>
          <w:sz w:val="32"/>
          <w:szCs w:val="32"/>
        </w:rPr>
        <w:t>年以上，具有相对集中</w:t>
      </w:r>
      <w:r w:rsidR="00EE4C2E" w:rsidRPr="000A1EB5">
        <w:rPr>
          <w:rFonts w:ascii="仿宋_GB2312" w:eastAsia="仿宋_GB2312" w:hint="eastAsia"/>
          <w:sz w:val="32"/>
          <w:szCs w:val="32"/>
        </w:rPr>
        <w:t>稳定</w:t>
      </w:r>
      <w:r w:rsidR="00322E60" w:rsidRPr="000A1EB5">
        <w:rPr>
          <w:rFonts w:ascii="仿宋_GB2312" w:eastAsia="仿宋_GB2312" w:hint="eastAsia"/>
          <w:sz w:val="32"/>
          <w:szCs w:val="32"/>
        </w:rPr>
        <w:t>的研究方向，</w:t>
      </w:r>
      <w:r w:rsidR="00CB138A" w:rsidRPr="000A1EB5">
        <w:rPr>
          <w:rFonts w:ascii="仿宋_GB2312" w:eastAsia="仿宋_GB2312" w:hint="eastAsia"/>
          <w:sz w:val="32"/>
          <w:szCs w:val="32"/>
        </w:rPr>
        <w:t>应用基础研究能力</w:t>
      </w:r>
      <w:r w:rsidR="00EE4C2E" w:rsidRPr="000A1EB5">
        <w:rPr>
          <w:rFonts w:ascii="仿宋_GB2312" w:eastAsia="仿宋_GB2312" w:hint="eastAsia"/>
          <w:sz w:val="32"/>
          <w:szCs w:val="32"/>
        </w:rPr>
        <w:t>较强</w:t>
      </w:r>
      <w:r w:rsidR="00CB138A" w:rsidRPr="000A1EB5">
        <w:rPr>
          <w:rFonts w:ascii="仿宋_GB2312" w:eastAsia="仿宋_GB2312" w:hint="eastAsia"/>
          <w:sz w:val="32"/>
          <w:szCs w:val="32"/>
        </w:rPr>
        <w:t>，</w:t>
      </w:r>
      <w:r w:rsidR="009931C5" w:rsidRPr="00EE42AA">
        <w:rPr>
          <w:rFonts w:ascii="仿宋_GB2312" w:eastAsia="仿宋_GB2312" w:hint="eastAsia"/>
          <w:sz w:val="32"/>
          <w:szCs w:val="32"/>
        </w:rPr>
        <w:t>近</w:t>
      </w:r>
      <w:r w:rsidR="0073768F" w:rsidRPr="00EE42AA">
        <w:rPr>
          <w:rFonts w:ascii="仿宋_GB2312" w:eastAsia="仿宋_GB2312" w:hint="eastAsia"/>
          <w:sz w:val="32"/>
          <w:szCs w:val="32"/>
        </w:rPr>
        <w:t>3</w:t>
      </w:r>
      <w:r w:rsidR="009931C5" w:rsidRPr="00EE42AA">
        <w:rPr>
          <w:rFonts w:ascii="仿宋_GB2312" w:eastAsia="仿宋_GB2312" w:hint="eastAsia"/>
          <w:sz w:val="32"/>
          <w:szCs w:val="32"/>
        </w:rPr>
        <w:t>年</w:t>
      </w:r>
      <w:r w:rsidR="0000635E" w:rsidRPr="00EE42AA">
        <w:rPr>
          <w:rFonts w:ascii="仿宋_GB2312" w:eastAsia="仿宋_GB2312" w:hint="eastAsia"/>
          <w:sz w:val="32"/>
          <w:szCs w:val="32"/>
        </w:rPr>
        <w:t>承担过</w:t>
      </w:r>
      <w:r w:rsidR="00486A04" w:rsidRPr="00EE42AA">
        <w:rPr>
          <w:rFonts w:ascii="仿宋_GB2312" w:eastAsia="仿宋_GB2312" w:hint="eastAsia"/>
          <w:sz w:val="32"/>
          <w:szCs w:val="32"/>
        </w:rPr>
        <w:t>市级以上重点</w:t>
      </w:r>
      <w:r w:rsidR="00A406F3" w:rsidRPr="00EE42AA">
        <w:rPr>
          <w:rFonts w:ascii="仿宋_GB2312" w:eastAsia="仿宋_GB2312" w:hint="eastAsia"/>
          <w:sz w:val="32"/>
          <w:szCs w:val="32"/>
        </w:rPr>
        <w:t>科研</w:t>
      </w:r>
      <w:r w:rsidR="0000635E" w:rsidRPr="00EE42AA">
        <w:rPr>
          <w:rFonts w:ascii="仿宋_GB2312" w:eastAsia="仿宋_GB2312" w:hint="eastAsia"/>
          <w:sz w:val="32"/>
          <w:szCs w:val="32"/>
        </w:rPr>
        <w:t>项目</w:t>
      </w:r>
      <w:r w:rsidR="009931C5" w:rsidRPr="00EE42AA">
        <w:rPr>
          <w:rFonts w:ascii="仿宋_GB2312" w:eastAsia="仿宋_GB2312" w:hint="eastAsia"/>
          <w:sz w:val="32"/>
          <w:szCs w:val="32"/>
        </w:rPr>
        <w:t>不少于3项</w:t>
      </w:r>
      <w:r w:rsidR="00273F9D" w:rsidRPr="00EE42AA">
        <w:rPr>
          <w:rFonts w:ascii="仿宋_GB2312" w:eastAsia="仿宋_GB2312" w:hint="eastAsia"/>
          <w:snapToGrid w:val="0"/>
          <w:sz w:val="32"/>
          <w:szCs w:val="32"/>
        </w:rPr>
        <w:t>。</w:t>
      </w:r>
    </w:p>
    <w:p w:rsidR="00486A04" w:rsidRPr="000A1EB5" w:rsidRDefault="00322E60" w:rsidP="00BA2256">
      <w:pPr>
        <w:autoSpaceDE w:val="0"/>
        <w:autoSpaceDN w:val="0"/>
        <w:spacing w:line="560" w:lineRule="exact"/>
        <w:ind w:firstLineChars="150" w:firstLine="480"/>
        <w:rPr>
          <w:rFonts w:ascii="仿宋_GB2312" w:eastAsia="仿宋_GB2312" w:cs="仿宋_GB2312"/>
          <w:sz w:val="32"/>
          <w:szCs w:val="32"/>
          <w:lang w:val="zh-CN"/>
        </w:rPr>
      </w:pPr>
      <w:r w:rsidRPr="000A1EB5">
        <w:rPr>
          <w:rFonts w:ascii="仿宋_GB2312" w:eastAsia="仿宋_GB2312" w:hint="eastAsia"/>
          <w:sz w:val="32"/>
          <w:szCs w:val="32"/>
        </w:rPr>
        <w:t>3．实验室须拥有一支年龄与知识结构合理、水平</w:t>
      </w:r>
      <w:r w:rsidR="00733BD5" w:rsidRPr="000A1EB5">
        <w:rPr>
          <w:rFonts w:ascii="仿宋_GB2312" w:eastAsia="仿宋_GB2312" w:hint="eastAsia"/>
          <w:sz w:val="32"/>
          <w:szCs w:val="32"/>
        </w:rPr>
        <w:t>高</w:t>
      </w:r>
      <w:r w:rsidRPr="000A1EB5">
        <w:rPr>
          <w:rFonts w:ascii="仿宋_GB2312" w:eastAsia="仿宋_GB2312" w:hint="eastAsia"/>
          <w:sz w:val="32"/>
          <w:szCs w:val="32"/>
        </w:rPr>
        <w:t>的科技创新队伍</w:t>
      </w:r>
      <w:r w:rsidR="00CA6F4D" w:rsidRPr="000A1EB5">
        <w:rPr>
          <w:rFonts w:ascii="仿宋_GB2312" w:eastAsia="仿宋_GB2312" w:hint="eastAsia"/>
          <w:sz w:val="32"/>
          <w:szCs w:val="32"/>
        </w:rPr>
        <w:t>，固定研究人员不低于</w:t>
      </w:r>
      <w:r w:rsidR="009931C5">
        <w:rPr>
          <w:rFonts w:ascii="仿宋_GB2312" w:eastAsia="仿宋_GB2312" w:hint="eastAsia"/>
          <w:sz w:val="32"/>
          <w:szCs w:val="32"/>
        </w:rPr>
        <w:t>15</w:t>
      </w:r>
      <w:r w:rsidR="00CA6F4D" w:rsidRPr="000A1EB5">
        <w:rPr>
          <w:rFonts w:ascii="仿宋_GB2312" w:eastAsia="仿宋_GB2312" w:hint="eastAsia"/>
          <w:sz w:val="32"/>
          <w:szCs w:val="32"/>
        </w:rPr>
        <w:t>人</w:t>
      </w:r>
      <w:r w:rsidR="00DB4371" w:rsidRPr="000A1EB5">
        <w:rPr>
          <w:rFonts w:ascii="仿宋_GB2312" w:eastAsia="仿宋_GB2312" w:hint="eastAsia"/>
          <w:sz w:val="32"/>
          <w:szCs w:val="32"/>
        </w:rPr>
        <w:t>，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其中，</w:t>
      </w:r>
      <w:r w:rsidR="00580DEB">
        <w:rPr>
          <w:rFonts w:ascii="仿宋_GB2312" w:eastAsia="仿宋_GB2312" w:cs="仿宋_GB2312" w:hint="eastAsia"/>
          <w:sz w:val="32"/>
          <w:szCs w:val="32"/>
          <w:lang w:val="zh-CN"/>
        </w:rPr>
        <w:t>具有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中高级</w:t>
      </w:r>
      <w:r w:rsidR="00580DEB">
        <w:rPr>
          <w:rFonts w:ascii="仿宋_GB2312" w:eastAsia="仿宋_GB2312" w:cs="仿宋_GB2312" w:hint="eastAsia"/>
          <w:sz w:val="32"/>
          <w:szCs w:val="32"/>
          <w:lang w:val="zh-CN"/>
        </w:rPr>
        <w:t>支撑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人员</w:t>
      </w:r>
      <w:r w:rsidR="00580DEB">
        <w:rPr>
          <w:rFonts w:ascii="仿宋_GB2312" w:eastAsia="仿宋_GB2312" w:cs="仿宋_GB2312" w:hint="eastAsia"/>
          <w:sz w:val="32"/>
          <w:szCs w:val="32"/>
          <w:lang w:val="zh-CN"/>
        </w:rPr>
        <w:t>数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占</w:t>
      </w:r>
      <w:r w:rsidR="00580DEB">
        <w:rPr>
          <w:rFonts w:ascii="仿宋_GB2312" w:eastAsia="仿宋_GB2312" w:cs="仿宋_GB2312" w:hint="eastAsia"/>
          <w:sz w:val="32"/>
          <w:szCs w:val="32"/>
          <w:lang w:val="zh-CN"/>
        </w:rPr>
        <w:t>研究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总人数的比例不低于30%。</w:t>
      </w:r>
    </w:p>
    <w:p w:rsidR="00DF76F8" w:rsidRPr="000A1EB5" w:rsidRDefault="006E6401" w:rsidP="00BA22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4</w:t>
      </w:r>
      <w:r w:rsidR="00322E60" w:rsidRPr="000A1EB5">
        <w:rPr>
          <w:rFonts w:ascii="仿宋_GB2312" w:eastAsia="仿宋_GB2312" w:hint="eastAsia"/>
          <w:sz w:val="32"/>
          <w:szCs w:val="32"/>
        </w:rPr>
        <w:t>．实验室具备先进</w:t>
      </w:r>
      <w:r w:rsidR="008662F7" w:rsidRPr="000A1EB5">
        <w:rPr>
          <w:rFonts w:ascii="仿宋_GB2312" w:eastAsia="仿宋_GB2312" w:hint="eastAsia"/>
          <w:sz w:val="32"/>
          <w:szCs w:val="32"/>
        </w:rPr>
        <w:t>、完备的科研条件和设施，</w:t>
      </w:r>
      <w:r w:rsidR="00486A04" w:rsidRPr="000A1EB5">
        <w:rPr>
          <w:rFonts w:ascii="仿宋_GB2312" w:eastAsia="仿宋_GB2312" w:hint="eastAsia"/>
          <w:sz w:val="32"/>
          <w:szCs w:val="32"/>
        </w:rPr>
        <w:t>能够满</w:t>
      </w:r>
      <w:r w:rsidR="00486A04" w:rsidRPr="000A1EB5">
        <w:rPr>
          <w:rFonts w:ascii="仿宋_GB2312" w:eastAsia="仿宋_GB2312" w:hint="eastAsia"/>
          <w:sz w:val="32"/>
          <w:szCs w:val="32"/>
        </w:rPr>
        <w:lastRenderedPageBreak/>
        <w:t>足应用基础研究的需要</w:t>
      </w:r>
      <w:r w:rsidR="00322E60" w:rsidRPr="000A1EB5">
        <w:rPr>
          <w:rFonts w:ascii="仿宋_GB2312" w:eastAsia="仿宋_GB2312" w:hint="eastAsia"/>
          <w:sz w:val="32"/>
          <w:szCs w:val="32"/>
        </w:rPr>
        <w:t>。</w:t>
      </w:r>
    </w:p>
    <w:p w:rsidR="00322E60" w:rsidRPr="000A1EB5" w:rsidRDefault="006E6401" w:rsidP="00BA22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5</w:t>
      </w:r>
      <w:r w:rsidR="00322E60" w:rsidRPr="000A1EB5">
        <w:rPr>
          <w:rFonts w:ascii="仿宋_GB2312" w:eastAsia="仿宋_GB2312" w:hint="eastAsia"/>
          <w:sz w:val="32"/>
          <w:szCs w:val="32"/>
        </w:rPr>
        <w:t>．实验室具有合理的管理体制和运行机制，</w:t>
      </w:r>
      <w:r w:rsidR="00884BBD" w:rsidRPr="000A1EB5">
        <w:rPr>
          <w:rFonts w:ascii="仿宋_GB2312" w:eastAsia="仿宋_GB2312" w:cs="仿宋_GB2312" w:hint="eastAsia"/>
          <w:sz w:val="32"/>
          <w:szCs w:val="32"/>
          <w:lang w:val="zh-CN"/>
        </w:rPr>
        <w:t>有</w:t>
      </w:r>
      <w:r w:rsidR="008A4245">
        <w:rPr>
          <w:rFonts w:ascii="仿宋_GB2312" w:eastAsia="仿宋_GB2312" w:cs="仿宋_GB2312" w:hint="eastAsia"/>
          <w:sz w:val="32"/>
          <w:szCs w:val="32"/>
          <w:lang w:val="zh-CN"/>
        </w:rPr>
        <w:t>较强的</w:t>
      </w:r>
      <w:r w:rsidR="00884BBD" w:rsidRPr="000A1EB5">
        <w:rPr>
          <w:rFonts w:ascii="仿宋_GB2312" w:eastAsia="仿宋_GB2312" w:cs="仿宋_GB2312" w:hint="eastAsia"/>
          <w:sz w:val="32"/>
          <w:szCs w:val="32"/>
          <w:lang w:val="zh-CN"/>
        </w:rPr>
        <w:t>组织管理机构和管理队伍；</w:t>
      </w:r>
      <w:r w:rsidR="00884BBD" w:rsidRPr="000A1EB5">
        <w:rPr>
          <w:rFonts w:ascii="仿宋_GB2312" w:eastAsia="仿宋_GB2312" w:hint="eastAsia"/>
          <w:sz w:val="32"/>
          <w:szCs w:val="32"/>
        </w:rPr>
        <w:t>积极</w:t>
      </w:r>
      <w:r w:rsidR="00322E60" w:rsidRPr="000A1EB5">
        <w:rPr>
          <w:rFonts w:ascii="仿宋_GB2312" w:eastAsia="仿宋_GB2312" w:hint="eastAsia"/>
          <w:sz w:val="32"/>
          <w:szCs w:val="32"/>
        </w:rPr>
        <w:t>开展</w:t>
      </w:r>
      <w:r w:rsidR="00884BBD" w:rsidRPr="000A1EB5">
        <w:rPr>
          <w:rFonts w:ascii="仿宋_GB2312" w:eastAsia="仿宋_GB2312" w:hint="eastAsia"/>
          <w:sz w:val="32"/>
          <w:szCs w:val="32"/>
        </w:rPr>
        <w:t>产学研协同创新</w:t>
      </w:r>
      <w:r w:rsidR="00486A04" w:rsidRPr="000A1EB5">
        <w:rPr>
          <w:rFonts w:ascii="仿宋_GB2312" w:eastAsia="仿宋_GB2312" w:hint="eastAsia"/>
          <w:sz w:val="32"/>
          <w:szCs w:val="32"/>
        </w:rPr>
        <w:t>和成果转移转化</w:t>
      </w:r>
      <w:r w:rsidR="009931C5">
        <w:rPr>
          <w:rFonts w:ascii="仿宋_GB2312" w:eastAsia="仿宋_GB2312" w:hint="eastAsia"/>
          <w:sz w:val="32"/>
          <w:szCs w:val="32"/>
        </w:rPr>
        <w:t>且成效显著</w:t>
      </w:r>
      <w:r w:rsidR="00486A04" w:rsidRPr="000A1EB5">
        <w:rPr>
          <w:rFonts w:ascii="仿宋_GB2312" w:eastAsia="仿宋_GB2312" w:hint="eastAsia"/>
          <w:sz w:val="32"/>
          <w:szCs w:val="32"/>
        </w:rPr>
        <w:t>；</w:t>
      </w:r>
      <w:r w:rsidR="00322E60" w:rsidRPr="000A1EB5">
        <w:rPr>
          <w:rFonts w:ascii="仿宋_GB2312" w:eastAsia="仿宋_GB2312" w:hint="eastAsia"/>
          <w:sz w:val="32"/>
          <w:szCs w:val="32"/>
        </w:rPr>
        <w:t>能够对外开放并发挥行业带动和辐射作用。</w:t>
      </w:r>
    </w:p>
    <w:p w:rsidR="00486A04" w:rsidRPr="000A1EB5" w:rsidRDefault="00486A04" w:rsidP="00BA22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6. 依托单位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拥有较雄厚的经济实力，有筹措资金的能力和信誉，有一定的自有资金，</w:t>
      </w:r>
      <w:r w:rsidRPr="000A1EB5">
        <w:rPr>
          <w:rFonts w:ascii="仿宋_GB2312" w:eastAsia="仿宋_GB2312" w:hint="eastAsia"/>
          <w:sz w:val="32"/>
          <w:szCs w:val="32"/>
        </w:rPr>
        <w:t>能够为实验室提供充足的建设、运行和试验费用。</w:t>
      </w:r>
    </w:p>
    <w:p w:rsidR="00452ED5" w:rsidRPr="000A1EB5" w:rsidRDefault="007D44D0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十</w:t>
      </w:r>
      <w:r w:rsidR="00DB6DDC"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452ED5" w:rsidRPr="000A1EB5">
        <w:rPr>
          <w:rFonts w:ascii="仿宋_GB2312" w:eastAsia="仿宋_GB2312" w:hAnsi="Times New Roman" w:hint="eastAsia"/>
          <w:sz w:val="32"/>
          <w:szCs w:val="32"/>
        </w:rPr>
        <w:t>申报和立项程序</w:t>
      </w:r>
    </w:p>
    <w:p w:rsidR="00452ED5" w:rsidRPr="000A1EB5" w:rsidRDefault="00452ED5" w:rsidP="00BA2256">
      <w:pPr>
        <w:spacing w:line="560" w:lineRule="exact"/>
        <w:ind w:firstLine="60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1.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符合指南和</w:t>
      </w:r>
      <w:r w:rsidR="00E95E4E" w:rsidRPr="000A1EB5">
        <w:rPr>
          <w:rFonts w:ascii="仿宋_GB2312" w:eastAsia="仿宋_GB2312" w:cs="仿宋_GB2312" w:hint="eastAsia"/>
          <w:sz w:val="32"/>
          <w:szCs w:val="32"/>
          <w:lang w:val="zh-CN"/>
        </w:rPr>
        <w:t>条件的单位填写《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威海市</w:t>
      </w:r>
      <w:r w:rsidR="00F324B9" w:rsidRPr="000A1EB5">
        <w:rPr>
          <w:rFonts w:ascii="仿宋_GB2312" w:eastAsia="仿宋_GB2312" w:cs="仿宋_GB2312" w:hint="eastAsia"/>
          <w:sz w:val="32"/>
          <w:szCs w:val="32"/>
          <w:lang w:val="zh-CN"/>
        </w:rPr>
        <w:t>重点</w:t>
      </w:r>
      <w:r w:rsidR="002555F6" w:rsidRPr="000A1EB5">
        <w:rPr>
          <w:rFonts w:ascii="仿宋_GB2312" w:eastAsia="仿宋_GB2312" w:cs="仿宋_GB2312" w:hint="eastAsia"/>
          <w:sz w:val="32"/>
          <w:szCs w:val="32"/>
          <w:lang w:val="zh-CN"/>
        </w:rPr>
        <w:t>实验室</w:t>
      </w:r>
      <w:r w:rsidR="00E95E4E" w:rsidRPr="000A1EB5">
        <w:rPr>
          <w:rFonts w:ascii="仿宋_GB2312" w:eastAsia="仿宋_GB2312" w:cs="仿宋_GB2312" w:hint="eastAsia"/>
          <w:sz w:val="32"/>
          <w:szCs w:val="32"/>
          <w:lang w:val="zh-CN"/>
        </w:rPr>
        <w:t>建设申请</w:t>
      </w:r>
      <w:r w:rsidR="007A5996" w:rsidRPr="000A1EB5">
        <w:rPr>
          <w:rFonts w:ascii="仿宋_GB2312" w:eastAsia="仿宋_GB2312" w:cs="仿宋_GB2312" w:hint="eastAsia"/>
          <w:sz w:val="32"/>
          <w:szCs w:val="32"/>
          <w:lang w:val="zh-CN"/>
        </w:rPr>
        <w:t>书</w:t>
      </w:r>
      <w:r w:rsidR="00E95E4E" w:rsidRPr="000A1EB5">
        <w:rPr>
          <w:rFonts w:ascii="仿宋_GB2312" w:eastAsia="仿宋_GB2312" w:cs="仿宋_GB2312" w:hint="eastAsia"/>
          <w:sz w:val="32"/>
          <w:szCs w:val="32"/>
          <w:lang w:val="zh-CN"/>
        </w:rPr>
        <w:t>》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，编制可行性报告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，报主管部门审核。</w:t>
      </w:r>
    </w:p>
    <w:p w:rsidR="00B16B83" w:rsidRDefault="00452ED5" w:rsidP="00BA2256">
      <w:pPr>
        <w:spacing w:line="560" w:lineRule="exact"/>
        <w:ind w:firstLine="60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2．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各主管部门进行初审，并行文推荐</w:t>
      </w:r>
      <w:r w:rsidR="00E95E4E" w:rsidRPr="000A1EB5">
        <w:rPr>
          <w:rFonts w:ascii="仿宋_GB2312" w:eastAsia="仿宋_GB2312" w:cs="仿宋_GB2312" w:hint="eastAsia"/>
          <w:sz w:val="32"/>
          <w:szCs w:val="32"/>
          <w:lang w:val="zh-CN"/>
        </w:rPr>
        <w:t>报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送</w:t>
      </w:r>
      <w:r w:rsidR="00486A04" w:rsidRPr="000A1EB5">
        <w:rPr>
          <w:rFonts w:ascii="仿宋_GB2312" w:eastAsia="仿宋_GB2312" w:cs="仿宋_GB2312" w:hint="eastAsia"/>
          <w:sz w:val="32"/>
          <w:szCs w:val="32"/>
          <w:lang w:val="zh-CN"/>
        </w:rPr>
        <w:t>市科技局</w:t>
      </w:r>
      <w:r w:rsidR="00E95E4E" w:rsidRPr="000A1EB5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</w:p>
    <w:p w:rsidR="007D25AF" w:rsidRPr="00B16B83" w:rsidRDefault="00452ED5" w:rsidP="00BA2256">
      <w:pPr>
        <w:spacing w:line="560" w:lineRule="exact"/>
        <w:ind w:firstLine="60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int="eastAsia"/>
          <w:snapToGrid w:val="0"/>
          <w:sz w:val="32"/>
          <w:szCs w:val="32"/>
        </w:rPr>
        <w:t>3．</w:t>
      </w:r>
      <w:r w:rsidR="00D832C8" w:rsidRPr="000A1EB5">
        <w:rPr>
          <w:rFonts w:ascii="仿宋_GB2312" w:eastAsia="仿宋_GB2312" w:cs="仿宋_GB2312" w:hint="eastAsia"/>
          <w:sz w:val="32"/>
          <w:szCs w:val="32"/>
          <w:lang w:val="zh-CN"/>
        </w:rPr>
        <w:t>经形式审查合格后，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市科技局组织</w:t>
      </w:r>
      <w:r w:rsidR="008A4245">
        <w:rPr>
          <w:rFonts w:ascii="仿宋_GB2312" w:eastAsia="仿宋_GB2312" w:cs="仿宋_GB2312" w:hint="eastAsia"/>
          <w:sz w:val="32"/>
          <w:szCs w:val="32"/>
          <w:lang w:val="zh-CN"/>
        </w:rPr>
        <w:t>评审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，</w:t>
      </w:r>
      <w:r w:rsidR="002F1CD8" w:rsidRPr="000A1EB5">
        <w:rPr>
          <w:rFonts w:ascii="仿宋_GB2312" w:eastAsia="仿宋_GB2312" w:cs="仿宋_GB2312" w:hint="eastAsia"/>
          <w:sz w:val="32"/>
          <w:szCs w:val="32"/>
          <w:lang w:val="zh-CN"/>
        </w:rPr>
        <w:t>进行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专家</w:t>
      </w:r>
      <w:r w:rsidR="002F1CD8">
        <w:rPr>
          <w:rFonts w:ascii="仿宋_GB2312" w:eastAsia="仿宋_GB2312" w:cs="仿宋_GB2312" w:hint="eastAsia"/>
          <w:sz w:val="32"/>
          <w:szCs w:val="32"/>
          <w:lang w:val="zh-CN"/>
        </w:rPr>
        <w:t>论证</w:t>
      </w:r>
      <w:r w:rsidR="00E95E4E" w:rsidRPr="000A1EB5">
        <w:rPr>
          <w:rFonts w:ascii="仿宋_GB2312" w:eastAsia="仿宋_GB2312" w:cs="仿宋_GB2312" w:hint="eastAsia"/>
          <w:sz w:val="32"/>
          <w:szCs w:val="32"/>
          <w:lang w:val="zh-CN"/>
        </w:rPr>
        <w:t>，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现场</w:t>
      </w:r>
      <w:r w:rsidR="00DC7329">
        <w:rPr>
          <w:rFonts w:ascii="仿宋_GB2312" w:eastAsia="仿宋_GB2312" w:cs="仿宋_GB2312" w:hint="eastAsia"/>
          <w:sz w:val="32"/>
          <w:szCs w:val="32"/>
          <w:lang w:val="zh-CN"/>
        </w:rPr>
        <w:t>审查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，</w:t>
      </w:r>
      <w:r w:rsidR="002F1CD8">
        <w:rPr>
          <w:rFonts w:ascii="仿宋_GB2312" w:eastAsia="仿宋_GB2312" w:cs="仿宋_GB2312" w:hint="eastAsia"/>
          <w:sz w:val="32"/>
          <w:szCs w:val="32"/>
          <w:lang w:val="zh-CN"/>
        </w:rPr>
        <w:t>择优批准立项</w:t>
      </w:r>
      <w:r w:rsidR="00D80DA7" w:rsidRPr="000A1EB5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</w:p>
    <w:p w:rsidR="007D25AF" w:rsidRPr="000A1EB5" w:rsidRDefault="00D80DA7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4.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主管部门</w:t>
      </w:r>
      <w:r w:rsidR="00A67D9F" w:rsidRPr="000A1EB5">
        <w:rPr>
          <w:rFonts w:ascii="仿宋_GB2312" w:eastAsia="仿宋_GB2312" w:hAnsi="Times New Roman" w:hint="eastAsia"/>
          <w:sz w:val="32"/>
          <w:szCs w:val="32"/>
        </w:rPr>
        <w:t>在</w:t>
      </w:r>
      <w:r w:rsidRPr="000A1EB5">
        <w:rPr>
          <w:rFonts w:ascii="仿宋_GB2312" w:eastAsia="仿宋_GB2312" w:hAnsi="Times New Roman" w:hint="eastAsia"/>
          <w:sz w:val="32"/>
          <w:szCs w:val="32"/>
        </w:rPr>
        <w:t>市科技局</w:t>
      </w:r>
      <w:r w:rsidR="00A67D9F" w:rsidRPr="000A1EB5">
        <w:rPr>
          <w:rFonts w:ascii="仿宋_GB2312" w:eastAsia="仿宋_GB2312" w:hAnsi="Times New Roman" w:hint="eastAsia"/>
          <w:sz w:val="32"/>
          <w:szCs w:val="32"/>
        </w:rPr>
        <w:t>批准立项后</w:t>
      </w:r>
      <w:r w:rsidR="00D832C8" w:rsidRPr="000A1EB5">
        <w:rPr>
          <w:rFonts w:ascii="仿宋_GB2312" w:eastAsia="仿宋_GB2312" w:hAnsi="Times New Roman" w:hint="eastAsia"/>
          <w:sz w:val="32"/>
          <w:szCs w:val="32"/>
        </w:rPr>
        <w:t>3</w:t>
      </w:r>
      <w:r w:rsidR="00A67D9F" w:rsidRPr="000A1EB5">
        <w:rPr>
          <w:rFonts w:ascii="仿宋_GB2312" w:eastAsia="仿宋_GB2312" w:hAnsi="Times New Roman" w:hint="eastAsia"/>
          <w:sz w:val="32"/>
          <w:szCs w:val="32"/>
        </w:rPr>
        <w:t>0天内，</w:t>
      </w:r>
      <w:r w:rsidRPr="000A1EB5">
        <w:rPr>
          <w:rFonts w:ascii="仿宋_GB2312" w:eastAsia="仿宋_GB2312" w:hAnsi="Times New Roman" w:hint="eastAsia"/>
          <w:sz w:val="32"/>
          <w:szCs w:val="32"/>
        </w:rPr>
        <w:t>指导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依托单位公开招聘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主任</w:t>
      </w:r>
      <w:r w:rsidR="00B16B83">
        <w:rPr>
          <w:rFonts w:ascii="仿宋_GB2312" w:eastAsia="仿宋_GB2312" w:hAnsi="Times New Roman" w:hint="eastAsia"/>
          <w:sz w:val="32"/>
          <w:szCs w:val="32"/>
        </w:rPr>
        <w:t>等人员</w:t>
      </w:r>
      <w:r w:rsidRPr="000A1EB5">
        <w:rPr>
          <w:rFonts w:ascii="仿宋_GB2312" w:eastAsia="仿宋_GB2312" w:hAnsi="Times New Roman" w:hint="eastAsia"/>
          <w:sz w:val="32"/>
          <w:szCs w:val="32"/>
        </w:rPr>
        <w:t>、</w:t>
      </w:r>
      <w:r w:rsidR="00B16B83">
        <w:rPr>
          <w:rFonts w:ascii="仿宋_GB2312" w:eastAsia="仿宋_GB2312" w:hAnsi="Times New Roman" w:hint="eastAsia"/>
          <w:sz w:val="32"/>
          <w:szCs w:val="32"/>
        </w:rPr>
        <w:t>成立</w:t>
      </w:r>
      <w:r w:rsidR="00B16B83" w:rsidRPr="000A1EB5">
        <w:rPr>
          <w:rFonts w:ascii="仿宋_GB2312" w:eastAsia="仿宋_GB2312" w:hAnsi="Times New Roman" w:hint="eastAsia"/>
          <w:sz w:val="32"/>
          <w:szCs w:val="32"/>
        </w:rPr>
        <w:t>学术委员会</w:t>
      </w:r>
      <w:r w:rsidR="00B16B83">
        <w:rPr>
          <w:rFonts w:ascii="仿宋_GB2312" w:eastAsia="仿宋_GB2312" w:hAnsi="Times New Roman" w:hint="eastAsia"/>
          <w:sz w:val="32"/>
          <w:szCs w:val="32"/>
        </w:rPr>
        <w:t>并</w:t>
      </w:r>
      <w:r w:rsidRPr="000A1EB5">
        <w:rPr>
          <w:rFonts w:ascii="仿宋_GB2312" w:eastAsia="仿宋_GB2312" w:hAnsi="Times New Roman" w:hint="eastAsia"/>
          <w:sz w:val="32"/>
          <w:szCs w:val="32"/>
        </w:rPr>
        <w:t>组织召开会议、对建设方案进行可行性论证、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编制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建设</w:t>
      </w:r>
      <w:r w:rsidR="0039143E" w:rsidRPr="000A1EB5">
        <w:rPr>
          <w:rFonts w:ascii="仿宋_GB2312" w:eastAsia="仿宋_GB2312" w:hAnsi="Times New Roman" w:hint="eastAsia"/>
          <w:sz w:val="32"/>
          <w:szCs w:val="32"/>
        </w:rPr>
        <w:t>计划</w:t>
      </w:r>
      <w:r w:rsidR="00A67D9F" w:rsidRPr="000A1EB5">
        <w:rPr>
          <w:rFonts w:ascii="仿宋_GB2312" w:eastAsia="仿宋_GB2312" w:hAnsi="Times New Roman" w:hint="eastAsia"/>
          <w:sz w:val="32"/>
          <w:szCs w:val="32"/>
        </w:rPr>
        <w:t>任务书</w:t>
      </w:r>
      <w:r w:rsidR="00B16B83">
        <w:rPr>
          <w:rFonts w:ascii="仿宋_GB2312" w:eastAsia="仿宋_GB2312" w:hAnsi="Times New Roman" w:hint="eastAsia"/>
          <w:sz w:val="32"/>
          <w:szCs w:val="32"/>
        </w:rPr>
        <w:t>。以上</w:t>
      </w:r>
      <w:r w:rsidR="006561C7">
        <w:rPr>
          <w:rFonts w:ascii="仿宋_GB2312" w:eastAsia="仿宋_GB2312" w:hAnsi="Times New Roman" w:hint="eastAsia"/>
          <w:sz w:val="32"/>
          <w:szCs w:val="32"/>
        </w:rPr>
        <w:t>资料</w:t>
      </w:r>
      <w:r w:rsidR="00B16B83">
        <w:rPr>
          <w:rFonts w:ascii="仿宋_GB2312" w:eastAsia="仿宋_GB2312" w:hAnsi="Times New Roman" w:hint="eastAsia"/>
          <w:sz w:val="32"/>
          <w:szCs w:val="32"/>
        </w:rPr>
        <w:t>经主管部门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审核后报</w:t>
      </w:r>
      <w:r w:rsidRPr="000A1EB5">
        <w:rPr>
          <w:rFonts w:ascii="仿宋_GB2312" w:eastAsia="仿宋_GB2312" w:hAnsi="Times New Roman" w:hint="eastAsia"/>
          <w:sz w:val="32"/>
          <w:szCs w:val="32"/>
        </w:rPr>
        <w:t>市科技局</w:t>
      </w:r>
      <w:r w:rsidR="00974891" w:rsidRPr="000A1EB5">
        <w:rPr>
          <w:rFonts w:ascii="仿宋_GB2312" w:eastAsia="仿宋_GB2312" w:hint="eastAsia"/>
          <w:snapToGrid w:val="0"/>
          <w:sz w:val="32"/>
          <w:szCs w:val="32"/>
        </w:rPr>
        <w:t>。</w:t>
      </w:r>
    </w:p>
    <w:p w:rsidR="00DB6DD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一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974891" w:rsidRPr="000A1EB5">
        <w:rPr>
          <w:rFonts w:ascii="仿宋_GB2312" w:eastAsia="仿宋_GB2312" w:hAnsi="Times New Roman" w:hint="eastAsia"/>
          <w:sz w:val="32"/>
          <w:szCs w:val="32"/>
        </w:rPr>
        <w:t>建设期限一般不超过两年</w:t>
      </w:r>
      <w:r w:rsidR="004A71A2" w:rsidRPr="000A1EB5">
        <w:rPr>
          <w:rFonts w:ascii="仿宋_GB2312" w:eastAsia="仿宋_GB2312" w:hAnsi="Times New Roman" w:hint="eastAsia"/>
          <w:sz w:val="32"/>
          <w:szCs w:val="32"/>
        </w:rPr>
        <w:t>。建设期间可以使用“威海市(技术或学科领域)重点实验室（筹）”对外开展</w:t>
      </w:r>
      <w:r w:rsidR="00897779">
        <w:rPr>
          <w:rFonts w:ascii="仿宋_GB2312" w:eastAsia="仿宋_GB2312" w:hAnsi="Times New Roman" w:hint="eastAsia"/>
          <w:sz w:val="32"/>
          <w:szCs w:val="32"/>
        </w:rPr>
        <w:t>活动</w:t>
      </w:r>
      <w:r w:rsidR="00EB17AB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EE42AA" w:rsidRDefault="00DB6DDC" w:rsidP="00BA225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>第四章  运  行</w:t>
      </w:r>
    </w:p>
    <w:p w:rsidR="0091321C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二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实行依托单位领导下的主任负责制。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主任由依托单位公开招聘、择优推荐</w:t>
      </w:r>
      <w:r w:rsidR="00897779">
        <w:rPr>
          <w:rFonts w:ascii="仿宋_GB2312" w:eastAsia="仿宋_GB2312" w:hAnsi="Times New Roman" w:hint="eastAsia"/>
          <w:sz w:val="32"/>
          <w:szCs w:val="32"/>
        </w:rPr>
        <w:t>并</w:t>
      </w:r>
      <w:r w:rsidRPr="000A1EB5">
        <w:rPr>
          <w:rFonts w:ascii="仿宋_GB2312" w:eastAsia="仿宋_GB2312" w:hAnsi="Times New Roman" w:hint="eastAsia"/>
          <w:sz w:val="32"/>
          <w:szCs w:val="32"/>
        </w:rPr>
        <w:t>聘任，</w:t>
      </w:r>
      <w:r w:rsidR="00897779">
        <w:rPr>
          <w:rFonts w:ascii="仿宋_GB2312" w:eastAsia="仿宋_GB2312" w:hAnsi="Times New Roman" w:hint="eastAsia"/>
          <w:sz w:val="32"/>
          <w:szCs w:val="32"/>
        </w:rPr>
        <w:t>经主管</w:t>
      </w:r>
      <w:r w:rsidR="00897779">
        <w:rPr>
          <w:rFonts w:ascii="仿宋_GB2312" w:eastAsia="仿宋_GB2312" w:hAnsi="Times New Roman" w:hint="eastAsia"/>
          <w:sz w:val="32"/>
          <w:szCs w:val="32"/>
        </w:rPr>
        <w:lastRenderedPageBreak/>
        <w:t>部门审核后</w:t>
      </w:r>
      <w:r w:rsidRPr="000A1EB5">
        <w:rPr>
          <w:rFonts w:ascii="仿宋_GB2312" w:eastAsia="仿宋_GB2312" w:hAnsi="Times New Roman" w:hint="eastAsia"/>
          <w:sz w:val="32"/>
          <w:szCs w:val="32"/>
        </w:rPr>
        <w:t>报</w:t>
      </w:r>
      <w:r w:rsidR="004A71A2" w:rsidRPr="000A1EB5">
        <w:rPr>
          <w:rFonts w:ascii="仿宋_GB2312" w:eastAsia="仿宋_GB2312" w:hAnsi="Times New Roman" w:hint="eastAsia"/>
          <w:sz w:val="32"/>
          <w:szCs w:val="32"/>
        </w:rPr>
        <w:t>市</w:t>
      </w:r>
      <w:r w:rsidR="00897779">
        <w:rPr>
          <w:rFonts w:ascii="仿宋_GB2312" w:eastAsia="仿宋_GB2312" w:hAnsi="Times New Roman" w:hint="eastAsia"/>
          <w:sz w:val="32"/>
          <w:szCs w:val="32"/>
        </w:rPr>
        <w:t>科技局</w:t>
      </w:r>
      <w:r w:rsidRPr="000A1EB5">
        <w:rPr>
          <w:rFonts w:ascii="仿宋_GB2312" w:eastAsia="仿宋_GB2312" w:hAnsi="Times New Roman" w:hint="eastAsia"/>
          <w:sz w:val="32"/>
          <w:szCs w:val="32"/>
        </w:rPr>
        <w:t>备案。</w:t>
      </w:r>
    </w:p>
    <w:p w:rsidR="00DB6DDC" w:rsidRPr="000A1EB5" w:rsidRDefault="00997D50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主任应是本领域高水平的</w:t>
      </w:r>
      <w:r w:rsidR="0072665A" w:rsidRPr="000A1EB5">
        <w:rPr>
          <w:rFonts w:ascii="仿宋_GB2312" w:eastAsia="仿宋_GB2312" w:hAnsi="Times New Roman" w:hint="eastAsia"/>
          <w:sz w:val="32"/>
          <w:szCs w:val="32"/>
        </w:rPr>
        <w:t>科技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带头人，具有较强的组织管理能力，一般不超过六</w:t>
      </w:r>
      <w:r w:rsidR="003A3D0F" w:rsidRPr="000A1EB5">
        <w:rPr>
          <w:rFonts w:ascii="仿宋_GB2312" w:eastAsia="仿宋_GB2312" w:hAnsi="Times New Roman" w:hint="eastAsia"/>
          <w:sz w:val="32"/>
          <w:szCs w:val="32"/>
        </w:rPr>
        <w:t>十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岁</w:t>
      </w:r>
      <w:r w:rsidR="00FA29D4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任期五年，连任</w:t>
      </w:r>
      <w:r w:rsidR="00237CF8" w:rsidRPr="000A1EB5">
        <w:rPr>
          <w:rFonts w:ascii="仿宋_GB2312" w:eastAsia="仿宋_GB2312" w:hAnsi="Times New Roman" w:hint="eastAsia"/>
          <w:sz w:val="32"/>
          <w:szCs w:val="32"/>
        </w:rPr>
        <w:t>一般</w:t>
      </w:r>
      <w:r w:rsidR="003C7426" w:rsidRPr="000A1EB5">
        <w:rPr>
          <w:rFonts w:ascii="仿宋_GB2312" w:eastAsia="仿宋_GB2312" w:hAnsi="Times New Roman" w:hint="eastAsia"/>
          <w:sz w:val="32"/>
          <w:szCs w:val="32"/>
        </w:rPr>
        <w:t>不超过两届，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每年在</w:t>
      </w:r>
      <w:r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工作时间不少于八个月</w:t>
      </w:r>
      <w:r w:rsidR="003C7426" w:rsidRPr="000A1EB5">
        <w:rPr>
          <w:rFonts w:ascii="仿宋_GB2312" w:eastAsia="仿宋_GB2312" w:hAnsi="Times New Roman" w:hint="eastAsia"/>
          <w:sz w:val="32"/>
          <w:szCs w:val="32"/>
        </w:rPr>
        <w:t>。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特殊情况要报主管部门批准</w:t>
      </w:r>
      <w:r w:rsidR="002D5830" w:rsidRPr="000A1EB5">
        <w:rPr>
          <w:rFonts w:ascii="仿宋_GB2312" w:eastAsia="仿宋_GB2312" w:hAnsi="Times New Roman" w:hint="eastAsia"/>
          <w:sz w:val="32"/>
          <w:szCs w:val="32"/>
        </w:rPr>
        <w:t>，并报</w:t>
      </w:r>
      <w:r w:rsidR="0091321C" w:rsidRPr="000A1EB5">
        <w:rPr>
          <w:rFonts w:ascii="仿宋_GB2312" w:eastAsia="仿宋_GB2312" w:hAnsi="Times New Roman" w:hint="eastAsia"/>
          <w:sz w:val="32"/>
          <w:szCs w:val="32"/>
        </w:rPr>
        <w:t>市科技局</w:t>
      </w:r>
      <w:r w:rsidR="002D5830" w:rsidRPr="000A1EB5">
        <w:rPr>
          <w:rFonts w:ascii="仿宋_GB2312" w:eastAsia="仿宋_GB2312" w:hAnsi="Times New Roman" w:hint="eastAsia"/>
          <w:sz w:val="32"/>
          <w:szCs w:val="32"/>
        </w:rPr>
        <w:t>备案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F3FDE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3D14A2" w:rsidRPr="000A1EB5">
        <w:rPr>
          <w:rFonts w:ascii="仿宋_GB2312" w:eastAsia="仿宋_GB2312" w:hAnsi="Times New Roman" w:hint="eastAsia"/>
          <w:b/>
          <w:sz w:val="32"/>
          <w:szCs w:val="32"/>
        </w:rPr>
        <w:t>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三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9C1D50" w:rsidRPr="000A1EB5">
        <w:rPr>
          <w:rFonts w:ascii="仿宋_GB2312" w:eastAsia="仿宋_GB2312" w:hAnsi="Times New Roman" w:hint="eastAsia"/>
          <w:sz w:val="32"/>
          <w:szCs w:val="32"/>
        </w:rPr>
        <w:t>实验室应设立</w:t>
      </w:r>
      <w:r w:rsidRPr="000A1EB5">
        <w:rPr>
          <w:rFonts w:ascii="仿宋_GB2312" w:eastAsia="仿宋_GB2312" w:hAnsi="Times New Roman" w:hint="eastAsia"/>
          <w:sz w:val="32"/>
          <w:szCs w:val="32"/>
        </w:rPr>
        <w:t>学术委员会，</w:t>
      </w:r>
      <w:r w:rsidR="009C1D50" w:rsidRPr="000A1EB5">
        <w:rPr>
          <w:rFonts w:ascii="仿宋_GB2312" w:eastAsia="仿宋_GB2312" w:hAnsi="Times New Roman" w:hint="eastAsia"/>
          <w:sz w:val="32"/>
          <w:szCs w:val="32"/>
        </w:rPr>
        <w:t>主要</w:t>
      </w:r>
      <w:r w:rsidRPr="000A1EB5">
        <w:rPr>
          <w:rFonts w:ascii="仿宋_GB2312" w:eastAsia="仿宋_GB2312" w:hAnsi="Times New Roman" w:hint="eastAsia"/>
          <w:sz w:val="32"/>
          <w:szCs w:val="32"/>
        </w:rPr>
        <w:t>职责是审议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的目标、研究方向、重大</w:t>
      </w:r>
      <w:r w:rsidR="00361140" w:rsidRPr="000A1EB5">
        <w:rPr>
          <w:rFonts w:ascii="仿宋_GB2312" w:eastAsia="仿宋_GB2312" w:hAnsi="Times New Roman" w:hint="eastAsia"/>
          <w:sz w:val="32"/>
          <w:szCs w:val="32"/>
        </w:rPr>
        <w:t>科技</w:t>
      </w:r>
      <w:r w:rsidRPr="000A1EB5">
        <w:rPr>
          <w:rFonts w:ascii="仿宋_GB2312" w:eastAsia="仿宋_GB2312" w:hAnsi="Times New Roman" w:hint="eastAsia"/>
          <w:sz w:val="32"/>
          <w:szCs w:val="32"/>
        </w:rPr>
        <w:t>活动、</w:t>
      </w:r>
      <w:r w:rsidR="00FC5C1D" w:rsidRPr="000A1EB5">
        <w:rPr>
          <w:rFonts w:ascii="仿宋_GB2312" w:eastAsia="仿宋_GB2312" w:hAnsi="Times New Roman" w:hint="eastAsia"/>
          <w:sz w:val="32"/>
          <w:szCs w:val="32"/>
        </w:rPr>
        <w:t>绩效考评报告、</w:t>
      </w:r>
      <w:r w:rsidRPr="000A1EB5">
        <w:rPr>
          <w:rFonts w:ascii="仿宋_GB2312" w:eastAsia="仿宋_GB2312" w:hAnsi="Times New Roman" w:hint="eastAsia"/>
          <w:sz w:val="32"/>
          <w:szCs w:val="32"/>
        </w:rPr>
        <w:t>年度工作计划和总结</w:t>
      </w:r>
      <w:r w:rsidR="007C7245" w:rsidRPr="000A1EB5">
        <w:rPr>
          <w:rFonts w:ascii="仿宋_GB2312" w:eastAsia="仿宋_GB2312" w:hAnsi="Times New Roman" w:hint="eastAsia"/>
          <w:sz w:val="32"/>
          <w:szCs w:val="32"/>
        </w:rPr>
        <w:t>等</w:t>
      </w:r>
      <w:r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F3FDE" w:rsidRPr="000A1EB5" w:rsidRDefault="00AF3FDE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学术委员会由</w:t>
      </w:r>
      <w:r w:rsidR="0072665A" w:rsidRPr="000A1EB5">
        <w:rPr>
          <w:rFonts w:ascii="仿宋_GB2312" w:eastAsia="仿宋_GB2312" w:hAnsi="Times New Roman" w:hint="eastAsia"/>
          <w:sz w:val="32"/>
          <w:szCs w:val="32"/>
        </w:rPr>
        <w:t>高水平科技</w:t>
      </w:r>
      <w:r w:rsidRPr="000A1EB5">
        <w:rPr>
          <w:rFonts w:ascii="仿宋_GB2312" w:eastAsia="仿宋_GB2312" w:hAnsi="Times New Roman" w:hint="eastAsia"/>
          <w:sz w:val="32"/>
          <w:szCs w:val="32"/>
        </w:rPr>
        <w:t>专家组成，人数</w:t>
      </w:r>
      <w:r w:rsidR="00971EE9" w:rsidRPr="000A1EB5">
        <w:rPr>
          <w:rFonts w:ascii="仿宋_GB2312" w:eastAsia="仿宋_GB2312" w:hAnsi="Times New Roman" w:hint="eastAsia"/>
          <w:sz w:val="32"/>
          <w:szCs w:val="32"/>
        </w:rPr>
        <w:t>一般为</w:t>
      </w:r>
      <w:r w:rsidR="00CE1E77" w:rsidRPr="000A1EB5">
        <w:rPr>
          <w:rFonts w:ascii="仿宋_GB2312" w:eastAsia="仿宋_GB2312" w:hAnsi="Times New Roman" w:hint="eastAsia"/>
          <w:sz w:val="32"/>
          <w:szCs w:val="32"/>
        </w:rPr>
        <w:t>5</w:t>
      </w:r>
      <w:r w:rsidR="00237CF8" w:rsidRPr="000A1EB5">
        <w:rPr>
          <w:rFonts w:ascii="仿宋_GB2312" w:eastAsia="仿宋_GB2312" w:hAnsi="Times New Roman" w:hint="eastAsia"/>
          <w:sz w:val="32"/>
          <w:szCs w:val="32"/>
        </w:rPr>
        <w:t>-</w:t>
      </w:r>
      <w:r w:rsidR="00CE1E77" w:rsidRPr="000A1EB5">
        <w:rPr>
          <w:rFonts w:ascii="仿宋_GB2312" w:eastAsia="仿宋_GB2312" w:hAnsi="Times New Roman" w:hint="eastAsia"/>
          <w:sz w:val="32"/>
          <w:szCs w:val="32"/>
        </w:rPr>
        <w:t>9</w:t>
      </w:r>
      <w:r w:rsidRPr="000A1EB5">
        <w:rPr>
          <w:rFonts w:ascii="仿宋_GB2312" w:eastAsia="仿宋_GB2312" w:hAnsi="Times New Roman" w:hint="eastAsia"/>
          <w:sz w:val="32"/>
          <w:szCs w:val="32"/>
        </w:rPr>
        <w:t>人，其中依托单位人员不超过三分之一。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学术委员会主任</w:t>
      </w:r>
      <w:r w:rsidR="00FA29D4" w:rsidRPr="000A1EB5">
        <w:rPr>
          <w:rFonts w:ascii="仿宋_GB2312" w:eastAsia="仿宋_GB2312" w:hAnsi="Times New Roman" w:hint="eastAsia"/>
          <w:sz w:val="32"/>
          <w:szCs w:val="32"/>
        </w:rPr>
        <w:t>一般应由非依托单位人员担任；</w:t>
      </w:r>
      <w:r w:rsidR="00897779">
        <w:rPr>
          <w:rFonts w:ascii="仿宋_GB2312" w:eastAsia="仿宋_GB2312" w:hAnsi="Times New Roman" w:hint="eastAsia"/>
          <w:sz w:val="32"/>
          <w:szCs w:val="32"/>
        </w:rPr>
        <w:t>主任及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委员由依托单位聘任</w:t>
      </w:r>
      <w:r w:rsidR="00FA29D4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>任期五年，每次换届应更换三分之一以上，两次不出席学术委员会会议的应予以更换。</w:t>
      </w:r>
      <w:r w:rsidR="00FA29D4" w:rsidRPr="000A1EB5">
        <w:rPr>
          <w:rFonts w:ascii="仿宋_GB2312" w:eastAsia="仿宋_GB2312" w:hAnsi="Times New Roman" w:hint="eastAsia"/>
          <w:sz w:val="32"/>
          <w:szCs w:val="32"/>
        </w:rPr>
        <w:t>学术委员会会议每年至少召开一次，每次实到人数不少于三分之二。</w:t>
      </w:r>
    </w:p>
    <w:p w:rsidR="0045556A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AF3FDE" w:rsidRPr="000A1EB5">
        <w:rPr>
          <w:rFonts w:ascii="仿宋_GB2312" w:eastAsia="仿宋_GB2312" w:hAnsi="Times New Roman" w:hint="eastAsia"/>
          <w:b/>
          <w:sz w:val="32"/>
          <w:szCs w:val="32"/>
        </w:rPr>
        <w:t>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四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833401" w:rsidRPr="000A1EB5">
        <w:rPr>
          <w:rFonts w:ascii="仿宋_GB2312" w:eastAsia="仿宋_GB2312" w:hAnsi="Times New Roman" w:hint="eastAsia"/>
          <w:sz w:val="32"/>
          <w:szCs w:val="32"/>
        </w:rPr>
        <w:t>按研究方向和研究内容设置</w:t>
      </w:r>
      <w:r w:rsidR="00833401" w:rsidRPr="000A1EB5">
        <w:rPr>
          <w:rFonts w:ascii="仿宋_GB2312" w:eastAsia="仿宋_GB2312" w:hint="eastAsia"/>
          <w:sz w:val="32"/>
          <w:szCs w:val="32"/>
        </w:rPr>
        <w:t>研究单元</w:t>
      </w:r>
      <w:r w:rsidR="00833401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8F4E61" w:rsidRPr="000A1EB5">
        <w:rPr>
          <w:rFonts w:ascii="仿宋_GB2312" w:eastAsia="仿宋_GB2312" w:hAnsi="Times New Roman" w:hint="eastAsia"/>
          <w:sz w:val="32"/>
          <w:szCs w:val="32"/>
        </w:rPr>
        <w:t>稳定</w:t>
      </w:r>
      <w:r w:rsidR="008F4E61" w:rsidRPr="000A1EB5">
        <w:rPr>
          <w:rFonts w:ascii="仿宋_GB2312" w:eastAsia="仿宋_GB2312" w:hint="eastAsia"/>
          <w:sz w:val="32"/>
          <w:szCs w:val="32"/>
        </w:rPr>
        <w:t>高水平技术队伍，</w:t>
      </w:r>
      <w:r w:rsidR="00833401" w:rsidRPr="000A1EB5">
        <w:rPr>
          <w:rFonts w:ascii="仿宋_GB2312" w:eastAsia="仿宋_GB2312" w:hAnsi="Times New Roman" w:hint="eastAsia"/>
          <w:sz w:val="32"/>
          <w:szCs w:val="32"/>
        </w:rPr>
        <w:t>保持人员结构和规模合理，</w:t>
      </w:r>
      <w:r w:rsidR="00D67C9F" w:rsidRPr="000A1EB5">
        <w:rPr>
          <w:rFonts w:ascii="仿宋_GB2312" w:eastAsia="仿宋_GB2312" w:hint="eastAsia"/>
          <w:sz w:val="32"/>
          <w:szCs w:val="32"/>
        </w:rPr>
        <w:t>并适当流动</w:t>
      </w:r>
      <w:r w:rsidR="00833401" w:rsidRPr="000A1EB5">
        <w:rPr>
          <w:rFonts w:ascii="仿宋_GB2312" w:eastAsia="仿宋_GB2312" w:hAnsi="Times New Roman" w:hint="eastAsia"/>
          <w:sz w:val="32"/>
          <w:szCs w:val="32"/>
        </w:rPr>
        <w:t>。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由固定人员和流动人员组成。固定人员包括研究人员、技术人员和管理人员，流动人员包括访问</w:t>
      </w:r>
      <w:r w:rsidR="0072665A" w:rsidRPr="000A1EB5">
        <w:rPr>
          <w:rFonts w:ascii="仿宋_GB2312" w:eastAsia="仿宋_GB2312" w:hAnsi="Times New Roman" w:hint="eastAsia"/>
          <w:sz w:val="32"/>
          <w:szCs w:val="32"/>
        </w:rPr>
        <w:t>科技人员</w:t>
      </w:r>
      <w:r w:rsidRPr="000A1EB5">
        <w:rPr>
          <w:rFonts w:ascii="仿宋_GB2312" w:eastAsia="仿宋_GB2312" w:hAnsi="Times New Roman" w:hint="eastAsia"/>
          <w:sz w:val="32"/>
          <w:szCs w:val="32"/>
        </w:rPr>
        <w:t>、博士后研究人员</w:t>
      </w:r>
      <w:r w:rsidR="00D67C9F" w:rsidRPr="000A1EB5">
        <w:rPr>
          <w:rFonts w:ascii="仿宋_GB2312" w:eastAsia="仿宋_GB2312" w:hAnsi="Times New Roman" w:hint="eastAsia"/>
          <w:sz w:val="32"/>
          <w:szCs w:val="32"/>
        </w:rPr>
        <w:t>等</w:t>
      </w:r>
      <w:r w:rsidRPr="000A1EB5">
        <w:rPr>
          <w:rFonts w:ascii="仿宋_GB2312" w:eastAsia="仿宋_GB2312" w:hAnsi="Times New Roman" w:hint="eastAsia"/>
          <w:sz w:val="32"/>
          <w:szCs w:val="32"/>
        </w:rPr>
        <w:t>。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CC0A7E" w:rsidRPr="000A1EB5">
        <w:rPr>
          <w:rFonts w:ascii="仿宋_GB2312" w:eastAsia="仿宋_GB2312" w:hAnsi="Times New Roman" w:hint="eastAsia"/>
          <w:sz w:val="32"/>
          <w:szCs w:val="32"/>
        </w:rPr>
        <w:t>固定</w:t>
      </w:r>
      <w:r w:rsidRPr="000A1EB5">
        <w:rPr>
          <w:rFonts w:ascii="仿宋_GB2312" w:eastAsia="仿宋_GB2312" w:hAnsi="Times New Roman" w:hint="eastAsia"/>
          <w:sz w:val="32"/>
          <w:szCs w:val="32"/>
        </w:rPr>
        <w:t>人员实行聘任制，</w:t>
      </w:r>
      <w:r w:rsidR="00A87B94" w:rsidRPr="000A1EB5">
        <w:rPr>
          <w:rFonts w:ascii="仿宋_GB2312" w:eastAsia="仿宋_GB2312" w:hAnsi="Times New Roman" w:hint="eastAsia"/>
          <w:sz w:val="32"/>
          <w:szCs w:val="32"/>
        </w:rPr>
        <w:t>由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Ansi="Times New Roman" w:hint="eastAsia"/>
          <w:sz w:val="32"/>
          <w:szCs w:val="32"/>
        </w:rPr>
        <w:t>主任</w:t>
      </w:r>
      <w:r w:rsidR="0057642C" w:rsidRPr="000A1EB5">
        <w:rPr>
          <w:rFonts w:ascii="仿宋_GB2312" w:eastAsia="仿宋_GB2312" w:hAnsi="Times New Roman" w:hint="eastAsia"/>
          <w:sz w:val="32"/>
          <w:szCs w:val="32"/>
        </w:rPr>
        <w:t>负责</w:t>
      </w:r>
      <w:r w:rsidR="00CC0A7E" w:rsidRPr="000A1EB5">
        <w:rPr>
          <w:rFonts w:ascii="仿宋_GB2312" w:eastAsia="仿宋_GB2312" w:hAnsi="Times New Roman" w:hint="eastAsia"/>
          <w:sz w:val="32"/>
          <w:szCs w:val="32"/>
        </w:rPr>
        <w:t>聘任</w:t>
      </w:r>
      <w:r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6DDC" w:rsidRPr="000A1EB5" w:rsidRDefault="00BF2394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int="eastAsia"/>
          <w:sz w:val="32"/>
          <w:szCs w:val="32"/>
        </w:rPr>
        <w:t>应当</w:t>
      </w:r>
      <w:r w:rsidRPr="000A1EB5">
        <w:rPr>
          <w:rFonts w:ascii="仿宋_GB2312" w:eastAsia="仿宋_GB2312" w:hAnsi="Times New Roman" w:hint="eastAsia"/>
          <w:sz w:val="32"/>
          <w:szCs w:val="32"/>
        </w:rPr>
        <w:t>注重学术梯队和优秀中青年队伍建设，加强研究生培养。</w:t>
      </w:r>
    </w:p>
    <w:p w:rsidR="00DB6DDC" w:rsidRPr="000A1EB5" w:rsidRDefault="00DB6DDC" w:rsidP="00BA225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AF3FDE" w:rsidRPr="000A1EB5">
        <w:rPr>
          <w:rFonts w:ascii="仿宋_GB2312" w:eastAsia="仿宋_GB2312" w:hAnsi="Times New Roman" w:hint="eastAsia"/>
          <w:b/>
          <w:sz w:val="32"/>
          <w:szCs w:val="32"/>
        </w:rPr>
        <w:t>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五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023B1" w:rsidRPr="000A1EB5">
        <w:rPr>
          <w:rFonts w:ascii="仿宋_GB2312" w:eastAsia="仿宋_GB2312" w:hAnsi="Times New Roman" w:hint="eastAsia"/>
          <w:sz w:val="32"/>
          <w:szCs w:val="32"/>
        </w:rPr>
        <w:t>依托单位应为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A023B1" w:rsidRPr="000A1EB5">
        <w:rPr>
          <w:rFonts w:ascii="仿宋_GB2312" w:eastAsia="仿宋_GB2312" w:hAnsi="Times New Roman" w:hint="eastAsia"/>
          <w:sz w:val="32"/>
          <w:szCs w:val="32"/>
        </w:rPr>
        <w:t>设立</w:t>
      </w:r>
      <w:r w:rsidR="009931C5">
        <w:rPr>
          <w:rFonts w:ascii="仿宋_GB2312" w:eastAsia="仿宋_GB2312" w:hAnsi="Times New Roman" w:hint="eastAsia"/>
          <w:sz w:val="32"/>
          <w:szCs w:val="32"/>
        </w:rPr>
        <w:t>研究</w:t>
      </w:r>
      <w:r w:rsidR="00A023B1" w:rsidRPr="000A1EB5">
        <w:rPr>
          <w:rFonts w:ascii="仿宋_GB2312" w:eastAsia="仿宋_GB2312" w:hAnsi="Times New Roman" w:hint="eastAsia"/>
          <w:sz w:val="32"/>
          <w:szCs w:val="32"/>
        </w:rPr>
        <w:t>基金，</w:t>
      </w:r>
      <w:r w:rsidR="00A023B1" w:rsidRPr="000A1EB5">
        <w:rPr>
          <w:rFonts w:ascii="仿宋_GB2312" w:eastAsia="仿宋_GB2312" w:hint="eastAsia"/>
          <w:sz w:val="32"/>
          <w:szCs w:val="32"/>
        </w:rPr>
        <w:t>支持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A023B1" w:rsidRPr="000A1EB5">
        <w:rPr>
          <w:rFonts w:ascii="仿宋_GB2312" w:eastAsia="仿宋_GB2312" w:hint="eastAsia"/>
          <w:sz w:val="32"/>
          <w:szCs w:val="32"/>
        </w:rPr>
        <w:t>开展探索性的自主选题研究</w:t>
      </w:r>
      <w:r w:rsidR="0076184B" w:rsidRPr="000A1EB5">
        <w:rPr>
          <w:rFonts w:ascii="仿宋_GB2312" w:eastAsia="仿宋_GB2312" w:hint="eastAsia"/>
          <w:sz w:val="32"/>
          <w:szCs w:val="32"/>
        </w:rPr>
        <w:t>和</w:t>
      </w:r>
      <w:r w:rsidR="00D67C9F" w:rsidRPr="000A1EB5">
        <w:rPr>
          <w:rFonts w:ascii="仿宋_GB2312" w:eastAsia="仿宋_GB2312" w:hint="eastAsia"/>
          <w:sz w:val="32"/>
          <w:szCs w:val="32"/>
        </w:rPr>
        <w:t>开</w:t>
      </w:r>
      <w:r w:rsidR="0076184B" w:rsidRPr="000A1EB5">
        <w:rPr>
          <w:rFonts w:ascii="仿宋_GB2312" w:eastAsia="仿宋_GB2312" w:hint="eastAsia"/>
          <w:sz w:val="32"/>
          <w:szCs w:val="32"/>
        </w:rPr>
        <w:t>放课题</w:t>
      </w:r>
      <w:r w:rsidR="009931C5">
        <w:rPr>
          <w:rFonts w:ascii="仿宋_GB2312" w:eastAsia="仿宋_GB2312" w:hint="eastAsia"/>
          <w:sz w:val="32"/>
          <w:szCs w:val="32"/>
        </w:rPr>
        <w:t>研究</w:t>
      </w:r>
      <w:r w:rsidR="00D67C9F" w:rsidRPr="000A1EB5">
        <w:rPr>
          <w:rFonts w:ascii="仿宋_GB2312" w:eastAsia="仿宋_GB2312" w:hint="eastAsia"/>
          <w:sz w:val="32"/>
          <w:szCs w:val="32"/>
        </w:rPr>
        <w:t>，吸引优秀</w:t>
      </w:r>
      <w:r w:rsidR="00D67C9F" w:rsidRPr="000A1EB5">
        <w:rPr>
          <w:rFonts w:ascii="仿宋_GB2312" w:eastAsia="仿宋_GB2312" w:hint="eastAsia"/>
          <w:sz w:val="32"/>
          <w:szCs w:val="32"/>
        </w:rPr>
        <w:lastRenderedPageBreak/>
        <w:t>科技人才，积极开展国际国内合作与学术交流。鼓励实验室将科研成果、研究人员、仪器设备等资源面向企业和社会开放，针对行业、企业的疑难问题开展研发服务。</w:t>
      </w:r>
    </w:p>
    <w:p w:rsidR="00CE1E77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int="eastAsia"/>
          <w:b/>
          <w:sz w:val="32"/>
          <w:szCs w:val="32"/>
        </w:rPr>
        <w:t>第</w:t>
      </w:r>
      <w:r w:rsidR="00F9047D" w:rsidRPr="000A1EB5">
        <w:rPr>
          <w:rFonts w:ascii="仿宋_GB2312" w:eastAsia="仿宋_GB2312" w:hint="eastAsia"/>
          <w:b/>
          <w:sz w:val="32"/>
          <w:szCs w:val="32"/>
        </w:rPr>
        <w:t>十</w:t>
      </w:r>
      <w:r w:rsidR="00CE1E77" w:rsidRPr="000A1EB5">
        <w:rPr>
          <w:rFonts w:ascii="仿宋_GB2312" w:eastAsia="仿宋_GB2312" w:hint="eastAsia"/>
          <w:b/>
          <w:sz w:val="32"/>
          <w:szCs w:val="32"/>
        </w:rPr>
        <w:t>六</w:t>
      </w:r>
      <w:r w:rsidRPr="000A1EB5">
        <w:rPr>
          <w:rFonts w:ascii="仿宋_GB2312" w:eastAsia="仿宋_GB2312" w:hint="eastAsia"/>
          <w:b/>
          <w:sz w:val="32"/>
          <w:szCs w:val="32"/>
        </w:rPr>
        <w:t>条</w:t>
      </w:r>
      <w:r w:rsidRPr="000A1EB5">
        <w:rPr>
          <w:rFonts w:ascii="仿宋_GB2312" w:eastAsia="仿宋_GB2312" w:hint="eastAsia"/>
          <w:sz w:val="32"/>
          <w:szCs w:val="32"/>
        </w:rPr>
        <w:t xml:space="preserve">  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Pr="000A1EB5">
        <w:rPr>
          <w:rFonts w:ascii="仿宋_GB2312" w:eastAsia="仿宋_GB2312" w:hint="eastAsia"/>
          <w:sz w:val="32"/>
          <w:szCs w:val="32"/>
        </w:rPr>
        <w:t>应加大开放力度，建设成为本领域</w:t>
      </w:r>
      <w:r w:rsidR="00F20BE5" w:rsidRPr="000A1EB5">
        <w:rPr>
          <w:rFonts w:ascii="仿宋_GB2312" w:eastAsia="仿宋_GB2312" w:hint="eastAsia"/>
          <w:sz w:val="32"/>
          <w:szCs w:val="32"/>
        </w:rPr>
        <w:t>的</w:t>
      </w:r>
      <w:r w:rsidRPr="000A1EB5">
        <w:rPr>
          <w:rFonts w:ascii="仿宋_GB2312" w:eastAsia="仿宋_GB2312" w:hint="eastAsia"/>
          <w:sz w:val="32"/>
          <w:szCs w:val="32"/>
        </w:rPr>
        <w:t>公共</w:t>
      </w:r>
      <w:r w:rsidR="00CE1E77" w:rsidRPr="000A1EB5">
        <w:rPr>
          <w:rFonts w:ascii="仿宋_GB2312" w:eastAsia="仿宋_GB2312" w:hint="eastAsia"/>
          <w:sz w:val="32"/>
          <w:szCs w:val="32"/>
        </w:rPr>
        <w:t>创新</w:t>
      </w:r>
      <w:r w:rsidRPr="000A1EB5">
        <w:rPr>
          <w:rFonts w:ascii="仿宋_GB2312" w:eastAsia="仿宋_GB2312" w:hint="eastAsia"/>
          <w:sz w:val="32"/>
          <w:szCs w:val="32"/>
        </w:rPr>
        <w:t>平台</w:t>
      </w:r>
      <w:r w:rsidR="00622368" w:rsidRPr="000A1EB5">
        <w:rPr>
          <w:rFonts w:ascii="仿宋_GB2312" w:eastAsia="仿宋_GB2312" w:hint="eastAsia"/>
          <w:sz w:val="32"/>
          <w:szCs w:val="32"/>
        </w:rPr>
        <w:t>，并</w:t>
      </w:r>
      <w:r w:rsidR="00F9047D" w:rsidRPr="000A1EB5">
        <w:rPr>
          <w:rFonts w:ascii="仿宋_GB2312" w:eastAsia="仿宋_GB2312" w:hAnsi="Times New Roman" w:hint="eastAsia"/>
          <w:sz w:val="32"/>
          <w:szCs w:val="32"/>
        </w:rPr>
        <w:t>结合自身特点，推动科技成果的转化，积极参与构建产业技术创新战略联盟</w:t>
      </w:r>
      <w:r w:rsidR="00CE1E77" w:rsidRPr="000A1EB5">
        <w:rPr>
          <w:rFonts w:ascii="仿宋_GB2312" w:eastAsia="仿宋_GB2312" w:hAnsi="Times New Roman" w:hint="eastAsia"/>
          <w:sz w:val="32"/>
          <w:szCs w:val="32"/>
        </w:rPr>
        <w:t>或根据产业链上下游组建实验室联盟</w:t>
      </w:r>
      <w:r w:rsidR="00622368" w:rsidRPr="000A1EB5">
        <w:rPr>
          <w:rFonts w:ascii="仿宋_GB2312" w:eastAsia="仿宋_GB2312" w:hAnsi="Times New Roman" w:hint="eastAsia"/>
          <w:sz w:val="32"/>
          <w:szCs w:val="32"/>
        </w:rPr>
        <w:t>。</w:t>
      </w:r>
      <w:r w:rsidR="00D67C9F" w:rsidRPr="000A1EB5">
        <w:rPr>
          <w:rFonts w:ascii="仿宋_GB2312" w:eastAsia="仿宋_GB2312" w:hAnsi="Times New Roman" w:hint="eastAsia"/>
          <w:sz w:val="32"/>
          <w:szCs w:val="32"/>
        </w:rPr>
        <w:t>科研仪器设备应纳入大型科学仪器设备共享平台，</w:t>
      </w:r>
      <w:r w:rsidR="00CE1E77" w:rsidRPr="000A1EB5">
        <w:rPr>
          <w:rFonts w:ascii="仿宋" w:eastAsia="仿宋" w:hAnsi="仿宋" w:hint="eastAsia"/>
          <w:sz w:val="32"/>
          <w:szCs w:val="32"/>
        </w:rPr>
        <w:t>加大科研信息的共享力度。</w:t>
      </w:r>
    </w:p>
    <w:p w:rsidR="00DB6DDC" w:rsidRPr="000A1EB5" w:rsidRDefault="00F9047D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七</w:t>
      </w:r>
      <w:r w:rsidR="00DB6DDC"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DB6DDC"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2555F6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243F70" w:rsidRPr="000A1EB5">
        <w:rPr>
          <w:rFonts w:ascii="仿宋_GB2312" w:eastAsia="仿宋_GB2312" w:hAnsi="Times New Roman" w:hint="eastAsia"/>
          <w:sz w:val="32"/>
          <w:szCs w:val="32"/>
        </w:rPr>
        <w:t>应当重视和加强运行管理，建立健全内部规章制度，</w:t>
      </w:r>
      <w:r w:rsidRPr="000A1EB5">
        <w:rPr>
          <w:rFonts w:ascii="仿宋_GB2312" w:eastAsia="仿宋_GB2312" w:hAnsi="Times New Roman" w:hint="eastAsia"/>
          <w:sz w:val="32"/>
          <w:szCs w:val="32"/>
        </w:rPr>
        <w:t>加强知识产权保护，在实验室完成的专著、论文、软件等研究成果应标注实验室名称。专利申请、技术成果转让、申报奖励等按有关规定办理。</w:t>
      </w:r>
    </w:p>
    <w:p w:rsidR="00DB6DDC" w:rsidRDefault="00DB6DDC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F9047D" w:rsidRPr="000A1EB5">
        <w:rPr>
          <w:rFonts w:ascii="仿宋_GB2312" w:eastAsia="仿宋_GB2312" w:hAnsi="Times New Roman" w:hint="eastAsia"/>
          <w:b/>
          <w:sz w:val="32"/>
          <w:szCs w:val="32"/>
        </w:rPr>
        <w:t>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八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F9047D" w:rsidRPr="000A1EB5">
        <w:rPr>
          <w:rFonts w:ascii="仿宋_GB2312" w:eastAsia="仿宋_GB2312" w:hAnsi="Times New Roman" w:hint="eastAsia"/>
          <w:sz w:val="32"/>
          <w:szCs w:val="32"/>
        </w:rPr>
        <w:t>实验室应当重视科学道德和学风建设，</w:t>
      </w:r>
      <w:r w:rsidR="00D67C9F" w:rsidRPr="000A1EB5">
        <w:rPr>
          <w:rFonts w:ascii="仿宋_GB2312" w:eastAsia="仿宋_GB2312" w:hint="eastAsia"/>
          <w:sz w:val="32"/>
          <w:szCs w:val="32"/>
        </w:rPr>
        <w:t>加强数据、资料、成果的科学性和真实性审核，建立健全科技诚信档案，</w:t>
      </w:r>
      <w:r w:rsidR="00F9047D" w:rsidRPr="000A1EB5">
        <w:rPr>
          <w:rFonts w:ascii="仿宋_GB2312" w:eastAsia="仿宋_GB2312" w:hAnsi="Times New Roman" w:hint="eastAsia"/>
          <w:sz w:val="32"/>
          <w:szCs w:val="32"/>
        </w:rPr>
        <w:t>营造宽松民主、</w:t>
      </w:r>
      <w:r w:rsidR="00F9047D" w:rsidRPr="000A1EB5">
        <w:rPr>
          <w:rFonts w:ascii="仿宋_GB2312" w:eastAsia="仿宋_GB2312" w:hint="eastAsia"/>
          <w:sz w:val="32"/>
          <w:szCs w:val="32"/>
        </w:rPr>
        <w:t>潜心研究的科研环境</w:t>
      </w:r>
      <w:r w:rsidR="00F9047D" w:rsidRPr="000A1EB5">
        <w:rPr>
          <w:rFonts w:ascii="仿宋_GB2312" w:eastAsia="仿宋_GB2312" w:hAnsi="Times New Roman" w:hint="eastAsia"/>
          <w:sz w:val="32"/>
          <w:szCs w:val="32"/>
        </w:rPr>
        <w:t>，开展经常性、多种形式的学术交流活动。</w:t>
      </w:r>
    </w:p>
    <w:p w:rsidR="00DB6DDC" w:rsidRPr="00EE42AA" w:rsidRDefault="00DB6DDC" w:rsidP="00BA225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 xml:space="preserve">第五章  </w:t>
      </w:r>
      <w:r w:rsidR="00A31F07" w:rsidRPr="00EE42AA">
        <w:rPr>
          <w:rFonts w:ascii="黑体" w:eastAsia="黑体" w:hAnsi="黑体" w:hint="eastAsia"/>
          <w:sz w:val="32"/>
          <w:szCs w:val="32"/>
        </w:rPr>
        <w:t>考  评</w:t>
      </w:r>
    </w:p>
    <w:p w:rsidR="00D67C9F" w:rsidRPr="000A1EB5" w:rsidRDefault="00DB6DDC" w:rsidP="00BA225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Ansi="Times New Roman" w:hint="eastAsia"/>
          <w:b/>
          <w:sz w:val="32"/>
          <w:szCs w:val="32"/>
        </w:rPr>
        <w:t>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九</w:t>
      </w:r>
      <w:r w:rsidRPr="000A1EB5">
        <w:rPr>
          <w:rFonts w:ascii="仿宋_GB2312" w:eastAsia="仿宋_GB2312" w:hint="eastAsia"/>
          <w:b/>
          <w:sz w:val="32"/>
          <w:szCs w:val="32"/>
        </w:rPr>
        <w:t>条</w:t>
      </w:r>
      <w:r w:rsidRPr="000A1EB5">
        <w:rPr>
          <w:rFonts w:ascii="仿宋_GB2312" w:eastAsia="仿宋_GB2312" w:hint="eastAsia"/>
          <w:sz w:val="32"/>
          <w:szCs w:val="32"/>
        </w:rPr>
        <w:t xml:space="preserve">  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A427A1" w:rsidRPr="000A1EB5">
        <w:rPr>
          <w:rFonts w:ascii="仿宋_GB2312" w:eastAsia="仿宋_GB2312" w:hint="eastAsia"/>
          <w:sz w:val="32"/>
          <w:szCs w:val="32"/>
        </w:rPr>
        <w:t>应</w:t>
      </w:r>
      <w:r w:rsidR="00085DA9" w:rsidRPr="000A1EB5">
        <w:rPr>
          <w:rFonts w:ascii="仿宋_GB2312" w:eastAsia="仿宋_GB2312" w:hAnsi="Times New Roman" w:hint="eastAsia"/>
          <w:sz w:val="32"/>
          <w:szCs w:val="32"/>
        </w:rPr>
        <w:t>于每年2月底前</w:t>
      </w:r>
      <w:r w:rsidR="00A427A1" w:rsidRPr="000A1EB5">
        <w:rPr>
          <w:rFonts w:ascii="仿宋_GB2312" w:eastAsia="仿宋_GB2312" w:hAnsi="Times New Roman" w:hint="eastAsia"/>
          <w:sz w:val="32"/>
          <w:szCs w:val="32"/>
        </w:rPr>
        <w:t>报告</w:t>
      </w:r>
      <w:r w:rsidR="00EF1796" w:rsidRPr="000A1EB5">
        <w:rPr>
          <w:rFonts w:ascii="仿宋_GB2312" w:eastAsia="仿宋_GB2312" w:hAnsi="Times New Roman" w:hint="eastAsia"/>
          <w:sz w:val="32"/>
          <w:szCs w:val="32"/>
        </w:rPr>
        <w:t>上一年度工作总结和</w:t>
      </w:r>
      <w:r w:rsidR="00D35B2E" w:rsidRPr="000A1EB5">
        <w:rPr>
          <w:rFonts w:ascii="仿宋_GB2312" w:eastAsia="仿宋_GB2312" w:hAnsi="Times New Roman" w:hint="eastAsia"/>
          <w:sz w:val="32"/>
          <w:szCs w:val="32"/>
        </w:rPr>
        <w:t>下一</w:t>
      </w:r>
      <w:r w:rsidR="00D067C1" w:rsidRPr="000A1EB5">
        <w:rPr>
          <w:rFonts w:ascii="仿宋_GB2312" w:eastAsia="仿宋_GB2312" w:hAnsi="Times New Roman" w:hint="eastAsia"/>
          <w:sz w:val="32"/>
          <w:szCs w:val="32"/>
        </w:rPr>
        <w:t>年度工作计划</w:t>
      </w:r>
      <w:r w:rsidR="00D67C9F" w:rsidRPr="000A1EB5">
        <w:rPr>
          <w:rFonts w:ascii="仿宋_GB2312" w:eastAsia="仿宋_GB2312" w:hAnsi="Times New Roman" w:hint="eastAsia"/>
          <w:sz w:val="32"/>
          <w:szCs w:val="32"/>
        </w:rPr>
        <w:t>，</w:t>
      </w:r>
      <w:r w:rsidR="00D67C9F" w:rsidRPr="000A1EB5">
        <w:rPr>
          <w:rFonts w:ascii="仿宋_GB2312" w:eastAsia="仿宋_GB2312" w:hint="eastAsia"/>
          <w:sz w:val="32"/>
          <w:szCs w:val="32"/>
        </w:rPr>
        <w:t>依托单位应当对实验室进行年度考核，考核结果报主管部门和</w:t>
      </w:r>
      <w:r w:rsidR="000A1EB5">
        <w:rPr>
          <w:rFonts w:ascii="仿宋_GB2312" w:eastAsia="仿宋_GB2312" w:hint="eastAsia"/>
          <w:sz w:val="32"/>
          <w:szCs w:val="32"/>
        </w:rPr>
        <w:t>市科技局</w:t>
      </w:r>
      <w:r w:rsidR="00D67C9F" w:rsidRPr="000A1EB5">
        <w:rPr>
          <w:rFonts w:ascii="仿宋_GB2312" w:eastAsia="仿宋_GB2312" w:hint="eastAsia"/>
          <w:sz w:val="32"/>
          <w:szCs w:val="32"/>
        </w:rPr>
        <w:t>备案。</w:t>
      </w:r>
    </w:p>
    <w:p w:rsidR="006474CA" w:rsidRPr="000A1EB5" w:rsidRDefault="00A427A1" w:rsidP="00EB17AB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Ansi="Times New Roman" w:hint="eastAsia"/>
          <w:b/>
          <w:sz w:val="32"/>
          <w:szCs w:val="32"/>
        </w:rPr>
        <w:t>二十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EB17AB">
        <w:rPr>
          <w:rFonts w:ascii="仿宋_GB2312" w:eastAsia="仿宋_GB2312" w:hAnsi="Times New Roman" w:hint="eastAsia"/>
          <w:b/>
          <w:sz w:val="32"/>
          <w:szCs w:val="32"/>
        </w:rPr>
        <w:t xml:space="preserve">  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建设计划完</w:t>
      </w:r>
      <w:r w:rsidR="00EB17AB">
        <w:rPr>
          <w:rFonts w:ascii="仿宋_GB2312" w:eastAsia="仿宋_GB2312" w:hAnsi="Times New Roman" w:hint="eastAsia"/>
          <w:sz w:val="32"/>
          <w:szCs w:val="32"/>
        </w:rPr>
        <w:t>成后，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由依托单位提交验收申请，经主管部门审核后报市科技局</w:t>
      </w:r>
      <w:r w:rsidR="00EB17AB">
        <w:rPr>
          <w:rFonts w:ascii="仿宋_GB2312" w:eastAsia="仿宋_GB2312" w:hAnsi="Times New Roman" w:hint="eastAsia"/>
          <w:sz w:val="32"/>
          <w:szCs w:val="32"/>
        </w:rPr>
        <w:t>，由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市科技局组织验收</w:t>
      </w:r>
      <w:r w:rsidR="00EB17AB">
        <w:rPr>
          <w:rFonts w:ascii="仿宋_GB2312" w:eastAsia="仿宋_GB2312" w:hAnsi="Times New Roman" w:hint="eastAsia"/>
          <w:sz w:val="32"/>
          <w:szCs w:val="32"/>
        </w:rPr>
        <w:t>。</w:t>
      </w:r>
      <w:r w:rsidR="00EB17AB">
        <w:rPr>
          <w:rFonts w:ascii="仿宋_GB2312" w:eastAsia="仿宋_GB2312" w:hint="eastAsia"/>
          <w:sz w:val="32"/>
          <w:szCs w:val="32"/>
        </w:rPr>
        <w:t>验收</w:t>
      </w:r>
      <w:r w:rsidR="00EB17AB" w:rsidRPr="000A1EB5">
        <w:rPr>
          <w:rFonts w:ascii="仿宋_GB2312" w:eastAsia="仿宋_GB2312" w:hint="eastAsia"/>
          <w:sz w:val="32"/>
          <w:szCs w:val="32"/>
        </w:rPr>
        <w:t>结果分为优秀、合格、不合格三个等级</w:t>
      </w:r>
      <w:r w:rsidR="00EB17AB">
        <w:rPr>
          <w:rFonts w:ascii="仿宋_GB2312" w:eastAsia="仿宋_GB2312" w:hint="eastAsia"/>
          <w:sz w:val="32"/>
          <w:szCs w:val="32"/>
        </w:rPr>
        <w:t>，验收</w:t>
      </w:r>
      <w:r w:rsidR="00EB17AB" w:rsidRPr="000A1EB5">
        <w:rPr>
          <w:rFonts w:ascii="仿宋_GB2312" w:eastAsia="仿宋_GB2312" w:hint="eastAsia"/>
          <w:sz w:val="32"/>
          <w:szCs w:val="32"/>
        </w:rPr>
        <w:t>结果为优秀</w:t>
      </w:r>
      <w:r w:rsidR="00EB17AB">
        <w:rPr>
          <w:rFonts w:ascii="仿宋_GB2312" w:eastAsia="仿宋_GB2312" w:hint="eastAsia"/>
          <w:sz w:val="32"/>
          <w:szCs w:val="32"/>
        </w:rPr>
        <w:t>和</w:t>
      </w:r>
      <w:r w:rsidR="00EB17AB" w:rsidRPr="000A1EB5">
        <w:rPr>
          <w:rFonts w:ascii="仿宋_GB2312" w:eastAsia="仿宋_GB2312" w:hint="eastAsia"/>
          <w:sz w:val="32"/>
          <w:szCs w:val="32"/>
        </w:rPr>
        <w:t>合格</w:t>
      </w:r>
      <w:r w:rsidR="00EB17AB">
        <w:rPr>
          <w:rFonts w:ascii="仿宋_GB2312" w:eastAsia="仿宋_GB2312" w:hint="eastAsia"/>
          <w:sz w:val="32"/>
          <w:szCs w:val="32"/>
        </w:rPr>
        <w:t>的视为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通过</w:t>
      </w:r>
      <w:r w:rsidR="00EB17AB">
        <w:rPr>
          <w:rFonts w:ascii="仿宋_GB2312" w:eastAsia="仿宋_GB2312" w:hAnsi="Times New Roman" w:hint="eastAsia"/>
          <w:sz w:val="32"/>
          <w:szCs w:val="32"/>
        </w:rPr>
        <w:t>验收并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授予标志牌</w:t>
      </w:r>
      <w:r w:rsidR="00EB17AB">
        <w:rPr>
          <w:rFonts w:ascii="仿宋_GB2312" w:eastAsia="仿宋_GB2312" w:hAnsi="Times New Roman" w:hint="eastAsia"/>
          <w:sz w:val="32"/>
          <w:szCs w:val="32"/>
        </w:rPr>
        <w:t>，</w:t>
      </w:r>
      <w:r w:rsidR="00EB17AB" w:rsidRPr="000A1EB5">
        <w:rPr>
          <w:rFonts w:ascii="仿宋_GB2312" w:eastAsia="仿宋_GB2312" w:hint="eastAsia"/>
          <w:sz w:val="32"/>
          <w:szCs w:val="32"/>
        </w:rPr>
        <w:t>优先推荐申报省</w:t>
      </w:r>
      <w:r w:rsidR="00EB17AB">
        <w:rPr>
          <w:rFonts w:ascii="仿宋_GB2312" w:eastAsia="仿宋_GB2312" w:hint="eastAsia"/>
          <w:sz w:val="32"/>
          <w:szCs w:val="32"/>
        </w:rPr>
        <w:t>级、</w:t>
      </w:r>
      <w:r w:rsidR="00EB17AB" w:rsidRPr="000A1EB5">
        <w:rPr>
          <w:rFonts w:ascii="仿宋_GB2312" w:eastAsia="仿宋_GB2312" w:hint="eastAsia"/>
          <w:sz w:val="32"/>
          <w:szCs w:val="32"/>
        </w:rPr>
        <w:t>国</w:t>
      </w:r>
      <w:r w:rsidR="00EB17AB" w:rsidRPr="000A1EB5">
        <w:rPr>
          <w:rFonts w:ascii="仿宋_GB2312" w:eastAsia="仿宋_GB2312" w:hint="eastAsia"/>
          <w:sz w:val="32"/>
          <w:szCs w:val="32"/>
        </w:rPr>
        <w:lastRenderedPageBreak/>
        <w:t>家重点实验室；对评估为不合格的实验室，限期进行整改，整改仍不合格的予以撤销。</w:t>
      </w:r>
    </w:p>
    <w:p w:rsidR="00DB6DDC" w:rsidRPr="000A1EB5" w:rsidRDefault="00A427A1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Ansi="Times New Roman" w:hint="eastAsia"/>
          <w:b/>
          <w:sz w:val="32"/>
          <w:szCs w:val="32"/>
        </w:rPr>
        <w:t>二十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一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EB17AB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="00EB17AB">
        <w:rPr>
          <w:rFonts w:ascii="仿宋_GB2312" w:eastAsia="仿宋_GB2312" w:hint="eastAsia"/>
          <w:sz w:val="32"/>
          <w:szCs w:val="32"/>
        </w:rPr>
        <w:t>已通过验收的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EB17AB" w:rsidRPr="000A1EB5">
        <w:rPr>
          <w:rFonts w:ascii="仿宋_GB2312" w:eastAsia="仿宋_GB2312" w:hint="eastAsia"/>
          <w:sz w:val="32"/>
          <w:szCs w:val="32"/>
        </w:rPr>
        <w:t>，市科技局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实行定期考评制度，三年为一个考评周期</w:t>
      </w:r>
      <w:r w:rsidR="00223377">
        <w:rPr>
          <w:rFonts w:ascii="仿宋_GB2312" w:eastAsia="仿宋_GB2312" w:hAnsi="Times New Roman" w:hint="eastAsia"/>
          <w:sz w:val="32"/>
          <w:szCs w:val="32"/>
        </w:rPr>
        <w:t>，考评合格的继续保留资格，考评不合格的</w:t>
      </w:r>
      <w:r w:rsidR="00223377" w:rsidRPr="000A1EB5">
        <w:rPr>
          <w:rFonts w:ascii="仿宋_GB2312" w:eastAsia="仿宋_GB2312" w:hint="eastAsia"/>
          <w:sz w:val="32"/>
          <w:szCs w:val="32"/>
        </w:rPr>
        <w:t>予以撤销</w:t>
      </w:r>
      <w:r w:rsidR="00EB17AB" w:rsidRPr="000A1EB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427A1" w:rsidRPr="00EE42AA" w:rsidRDefault="00A427A1" w:rsidP="00EE42AA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 xml:space="preserve">第六章 </w:t>
      </w:r>
      <w:r w:rsidR="00225F98" w:rsidRPr="00EE42AA">
        <w:rPr>
          <w:rFonts w:ascii="黑体" w:eastAsia="黑体" w:hAnsi="黑体" w:hint="eastAsia"/>
          <w:sz w:val="32"/>
          <w:szCs w:val="32"/>
        </w:rPr>
        <w:t xml:space="preserve"> </w:t>
      </w:r>
      <w:r w:rsidR="003142DE" w:rsidRPr="00EE42AA">
        <w:rPr>
          <w:rFonts w:ascii="黑体" w:eastAsia="黑体" w:hAnsi="黑体" w:hint="eastAsia"/>
          <w:sz w:val="32"/>
          <w:szCs w:val="32"/>
        </w:rPr>
        <w:t>调整与</w:t>
      </w:r>
      <w:r w:rsidR="00223377" w:rsidRPr="00EE42AA">
        <w:rPr>
          <w:rFonts w:ascii="黑体" w:eastAsia="黑体" w:hAnsi="黑体" w:hint="eastAsia"/>
          <w:sz w:val="32"/>
          <w:szCs w:val="32"/>
        </w:rPr>
        <w:t>撤销</w:t>
      </w:r>
    </w:p>
    <w:p w:rsidR="006474CA" w:rsidRPr="000A1EB5" w:rsidRDefault="00CE1E77" w:rsidP="00223377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 xml:space="preserve">第二十二条 </w:t>
      </w:r>
      <w:r w:rsidR="009931C5">
        <w:rPr>
          <w:rFonts w:ascii="仿宋_GB2312" w:eastAsia="仿宋_GB2312" w:hint="eastAsia"/>
          <w:sz w:val="32"/>
          <w:szCs w:val="32"/>
        </w:rPr>
        <w:t>根据</w:t>
      </w:r>
      <w:r w:rsidR="006474CA" w:rsidRPr="000A1EB5">
        <w:rPr>
          <w:rFonts w:ascii="仿宋_GB2312" w:eastAsia="仿宋_GB2312" w:hint="eastAsia"/>
          <w:sz w:val="32"/>
          <w:szCs w:val="32"/>
        </w:rPr>
        <w:t>经济和社会发展、学科发展的需要以及实验室实际运行状况，市科技局</w:t>
      </w:r>
      <w:r w:rsidR="009931C5">
        <w:rPr>
          <w:rFonts w:ascii="仿宋_GB2312" w:eastAsia="仿宋_GB2312" w:hint="eastAsia"/>
          <w:sz w:val="32"/>
          <w:szCs w:val="32"/>
        </w:rPr>
        <w:t>可</w:t>
      </w:r>
      <w:r w:rsidR="006474CA" w:rsidRPr="000A1EB5">
        <w:rPr>
          <w:rFonts w:ascii="仿宋_GB2312" w:eastAsia="仿宋_GB2312" w:hint="eastAsia"/>
          <w:sz w:val="32"/>
          <w:szCs w:val="32"/>
        </w:rPr>
        <w:t>对实验室进行重组、整合、撤销等。</w:t>
      </w:r>
    </w:p>
    <w:p w:rsidR="00E44A45" w:rsidRPr="000A1EB5" w:rsidRDefault="003142DE" w:rsidP="00BA2256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Ansi="Times New Roman" w:hint="eastAsia"/>
          <w:b/>
          <w:sz w:val="32"/>
          <w:szCs w:val="32"/>
        </w:rPr>
        <w:t>二十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三</w:t>
      </w:r>
      <w:r w:rsidR="00A427A1"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需要更名、变更研究方向或进行结构调整、重组的，须由依托单位提出书面报告，经学术委员会论证，主管部门审核后报</w:t>
      </w:r>
      <w:r w:rsidR="006474CA" w:rsidRPr="000A1EB5">
        <w:rPr>
          <w:rFonts w:ascii="仿宋_GB2312" w:eastAsia="仿宋_GB2312" w:hAnsi="Times New Roman" w:hint="eastAsia"/>
          <w:sz w:val="32"/>
          <w:szCs w:val="32"/>
        </w:rPr>
        <w:t>市科技局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批复。</w:t>
      </w:r>
    </w:p>
    <w:p w:rsidR="00A833B9" w:rsidRPr="000A1EB5" w:rsidRDefault="00016CAE" w:rsidP="00BA225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Ansi="Times New Roman" w:hint="eastAsia"/>
          <w:b/>
          <w:sz w:val="32"/>
          <w:szCs w:val="32"/>
        </w:rPr>
        <w:t>二十</w:t>
      </w:r>
      <w:r w:rsidR="00CE1E77" w:rsidRPr="000A1EB5">
        <w:rPr>
          <w:rFonts w:ascii="仿宋_GB2312" w:eastAsia="仿宋_GB2312" w:hAnsi="Times New Roman" w:hint="eastAsia"/>
          <w:b/>
          <w:sz w:val="32"/>
          <w:szCs w:val="32"/>
        </w:rPr>
        <w:t>四</w:t>
      </w:r>
      <w:r w:rsidR="00011653"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 xml:space="preserve">  出现下列情况之一者，</w:t>
      </w:r>
      <w:r w:rsidR="00A71AF6" w:rsidRPr="000A1EB5">
        <w:rPr>
          <w:rFonts w:ascii="仿宋_GB2312" w:eastAsia="仿宋_GB2312" w:hAnsi="Times New Roman" w:hint="eastAsia"/>
          <w:sz w:val="32"/>
          <w:szCs w:val="32"/>
        </w:rPr>
        <w:t>取</w:t>
      </w:r>
      <w:r w:rsidR="008F7871" w:rsidRPr="000A1EB5">
        <w:rPr>
          <w:rFonts w:ascii="仿宋_GB2312" w:eastAsia="仿宋_GB2312" w:hAnsi="Times New Roman" w:hint="eastAsia"/>
          <w:sz w:val="32"/>
          <w:szCs w:val="32"/>
        </w:rPr>
        <w:t>消</w:t>
      </w:r>
      <w:r w:rsidR="00A833B9" w:rsidRPr="000A1EB5">
        <w:rPr>
          <w:rFonts w:ascii="仿宋_GB2312" w:eastAsia="仿宋_GB2312" w:hint="eastAsia"/>
          <w:sz w:val="32"/>
          <w:szCs w:val="32"/>
        </w:rPr>
        <w:t>其</w:t>
      </w:r>
      <w:r w:rsidR="006474CA" w:rsidRPr="000A1EB5">
        <w:rPr>
          <w:rFonts w:ascii="仿宋_GB2312" w:eastAsia="仿宋_GB2312" w:hint="eastAsia"/>
          <w:bCs/>
          <w:sz w:val="32"/>
          <w:szCs w:val="32"/>
        </w:rPr>
        <w:t>市级</w:t>
      </w:r>
      <w:r w:rsidR="00997D50" w:rsidRPr="000A1EB5">
        <w:rPr>
          <w:rFonts w:ascii="仿宋_GB2312" w:eastAsia="仿宋_GB2312" w:hint="eastAsia"/>
          <w:bCs/>
          <w:sz w:val="32"/>
          <w:szCs w:val="32"/>
        </w:rPr>
        <w:t>重点实验室</w:t>
      </w:r>
      <w:r w:rsidR="00A833B9" w:rsidRPr="000A1EB5">
        <w:rPr>
          <w:rFonts w:ascii="仿宋_GB2312" w:eastAsia="仿宋_GB2312" w:hint="eastAsia"/>
          <w:sz w:val="32"/>
          <w:szCs w:val="32"/>
        </w:rPr>
        <w:t>资格：</w:t>
      </w:r>
    </w:p>
    <w:p w:rsidR="00A833B9" w:rsidRPr="000A1EB5" w:rsidRDefault="00A833B9" w:rsidP="00BA22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1、</w:t>
      </w:r>
      <w:r w:rsidRPr="000A1EB5">
        <w:rPr>
          <w:rFonts w:ascii="仿宋_GB2312" w:eastAsia="仿宋_GB2312" w:hAnsi="宋体" w:hint="eastAsia"/>
          <w:sz w:val="32"/>
          <w:szCs w:val="32"/>
        </w:rPr>
        <w:t>绩效考评较差，整改后复评</w:t>
      </w:r>
      <w:r w:rsidRPr="000A1EB5">
        <w:rPr>
          <w:rFonts w:ascii="仿宋_GB2312" w:eastAsia="仿宋_GB2312" w:hint="eastAsia"/>
          <w:sz w:val="32"/>
          <w:szCs w:val="32"/>
        </w:rPr>
        <w:t>仍为“较差”的；</w:t>
      </w:r>
    </w:p>
    <w:p w:rsidR="00A833B9" w:rsidRPr="000A1EB5" w:rsidRDefault="003D4F96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int="eastAsia"/>
          <w:sz w:val="32"/>
          <w:szCs w:val="32"/>
        </w:rPr>
        <w:t>2、</w:t>
      </w:r>
      <w:r w:rsidR="00A833B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不接受</w:t>
      </w:r>
      <w:r w:rsidR="006474CA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市科技局</w:t>
      </w:r>
      <w:r w:rsidR="00A833B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和主管部门的管理、检查、监督</w:t>
      </w:r>
      <w:r w:rsidR="004A0777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，或不参加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绩效考评和年度考核的；</w:t>
      </w:r>
    </w:p>
    <w:p w:rsidR="001C59A9" w:rsidRPr="000A1EB5" w:rsidRDefault="003D4F96" w:rsidP="00BA22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A1EB5">
        <w:rPr>
          <w:rFonts w:ascii="仿宋_GB2312" w:eastAsia="仿宋_GB2312" w:hAnsi="Times New Roman" w:hint="eastAsia"/>
          <w:sz w:val="32"/>
          <w:szCs w:val="32"/>
        </w:rPr>
        <w:t>3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、</w:t>
      </w:r>
      <w:r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依托单位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不能为实验室提供必要经费和条件保障的；</w:t>
      </w:r>
      <w:r w:rsidR="007A07D0" w:rsidRPr="000A1EB5">
        <w:rPr>
          <w:rFonts w:ascii="仿宋_GB2312" w:eastAsia="仿宋_GB2312" w:hint="eastAsia"/>
          <w:sz w:val="32"/>
          <w:szCs w:val="32"/>
        </w:rPr>
        <w:t>或</w:t>
      </w:r>
      <w:r w:rsidR="004A0777" w:rsidRPr="000A1EB5">
        <w:rPr>
          <w:rFonts w:ascii="仿宋_GB2312" w:eastAsia="仿宋_GB2312" w:hint="eastAsia"/>
          <w:sz w:val="32"/>
          <w:szCs w:val="32"/>
        </w:rPr>
        <w:t>有弄虚作假行为等严重违纪现象的；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或破产、被撤消、注销、吊销营业执照或者被政府责令关闭的；</w:t>
      </w:r>
      <w:r w:rsidR="00C16BBF" w:rsidRPr="000A1EB5">
        <w:rPr>
          <w:rFonts w:ascii="仿宋_GB2312" w:eastAsia="仿宋_GB2312" w:hAnsi="Times New Roman" w:hint="eastAsia"/>
          <w:sz w:val="32"/>
          <w:szCs w:val="32"/>
        </w:rPr>
        <w:t>因</w:t>
      </w:r>
      <w:r w:rsidR="006474CA" w:rsidRPr="000A1EB5">
        <w:rPr>
          <w:rFonts w:ascii="仿宋_GB2312" w:eastAsia="仿宋_GB2312" w:hAnsi="Times New Roman" w:hint="eastAsia"/>
          <w:sz w:val="32"/>
          <w:szCs w:val="32"/>
        </w:rPr>
        <w:t>依托单位</w:t>
      </w:r>
      <w:r w:rsidR="00C16BBF" w:rsidRPr="000A1EB5">
        <w:rPr>
          <w:rFonts w:ascii="仿宋_GB2312" w:eastAsia="仿宋_GB2312" w:hAnsi="Times New Roman" w:hint="eastAsia"/>
          <w:sz w:val="32"/>
          <w:szCs w:val="32"/>
        </w:rPr>
        <w:t>性质改变不符合本办法</w:t>
      </w:r>
      <w:r w:rsidR="00F633C2" w:rsidRPr="000A1EB5">
        <w:rPr>
          <w:rFonts w:ascii="仿宋_GB2312" w:eastAsia="仿宋_GB2312" w:hAnsi="Times New Roman" w:hint="eastAsia"/>
          <w:sz w:val="32"/>
          <w:szCs w:val="32"/>
        </w:rPr>
        <w:t>规定</w:t>
      </w:r>
      <w:r w:rsidR="00CB3995" w:rsidRPr="000A1EB5">
        <w:rPr>
          <w:rFonts w:ascii="仿宋_GB2312" w:eastAsia="仿宋_GB2312" w:hAnsi="Times New Roman" w:hint="eastAsia"/>
          <w:sz w:val="32"/>
          <w:szCs w:val="32"/>
        </w:rPr>
        <w:t>的。</w:t>
      </w:r>
    </w:p>
    <w:p w:rsidR="00A427A1" w:rsidRPr="000A1EB5" w:rsidRDefault="00E44A45" w:rsidP="00BA2256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0A1EB5">
        <w:rPr>
          <w:rFonts w:ascii="仿宋_GB2312" w:eastAsia="仿宋_GB2312" w:hAnsi="Times New Roman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int="eastAsia"/>
          <w:b/>
          <w:sz w:val="32"/>
          <w:szCs w:val="32"/>
        </w:rPr>
        <w:t>二十</w:t>
      </w:r>
      <w:r w:rsidR="000A1EB5" w:rsidRPr="000A1EB5">
        <w:rPr>
          <w:rFonts w:ascii="仿宋_GB2312" w:eastAsia="仿宋_GB2312" w:hint="eastAsia"/>
          <w:b/>
          <w:sz w:val="32"/>
          <w:szCs w:val="32"/>
        </w:rPr>
        <w:t>五</w:t>
      </w:r>
      <w:r w:rsidRPr="000A1EB5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612DA1" w:rsidRPr="000A1EB5">
        <w:rPr>
          <w:rFonts w:ascii="仿宋_GB2312" w:eastAsia="仿宋_GB2312" w:hAnsi="Times New Roman" w:hint="eastAsia"/>
          <w:sz w:val="32"/>
          <w:szCs w:val="32"/>
        </w:rPr>
        <w:t>不按时编制</w:t>
      </w:r>
      <w:r w:rsidR="00997D50" w:rsidRPr="000A1EB5">
        <w:rPr>
          <w:rFonts w:ascii="仿宋_GB2312" w:eastAsia="仿宋_GB2312" w:hAnsi="Times New Roman" w:hint="eastAsia"/>
          <w:sz w:val="32"/>
          <w:szCs w:val="32"/>
        </w:rPr>
        <w:t>实验室</w:t>
      </w:r>
      <w:r w:rsidR="00612DA1" w:rsidRPr="000A1EB5">
        <w:rPr>
          <w:rFonts w:ascii="仿宋_GB2312" w:eastAsia="仿宋_GB2312" w:hAnsi="Times New Roman" w:hint="eastAsia"/>
          <w:sz w:val="32"/>
          <w:szCs w:val="32"/>
        </w:rPr>
        <w:t>建设计划任务书，或</w:t>
      </w:r>
      <w:r w:rsidR="00A833B9" w:rsidRPr="000A1EB5">
        <w:rPr>
          <w:rFonts w:ascii="仿宋_GB2312" w:eastAsia="仿宋_GB2312" w:hAnsi="Times New Roman" w:hint="eastAsia"/>
          <w:sz w:val="32"/>
          <w:szCs w:val="32"/>
        </w:rPr>
        <w:t>建设期满</w:t>
      </w:r>
      <w:r w:rsidR="00A833B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未提交验收申请的视为放弃筹建</w:t>
      </w:r>
      <w:r w:rsidR="00080D5F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重点</w:t>
      </w:r>
      <w:r w:rsidR="00997D50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实验室</w:t>
      </w:r>
      <w:r w:rsidR="00A833B9" w:rsidRPr="000A1EB5">
        <w:rPr>
          <w:rFonts w:ascii="仿宋_GB2312" w:eastAsia="仿宋_GB2312" w:hAnsi="宋体" w:cs="宋体" w:hint="eastAsia"/>
          <w:kern w:val="0"/>
          <w:sz w:val="32"/>
          <w:szCs w:val="32"/>
        </w:rPr>
        <w:t>资格。</w:t>
      </w:r>
    </w:p>
    <w:p w:rsidR="006474CA" w:rsidRPr="00EE42AA" w:rsidRDefault="006474CA" w:rsidP="00EE42AA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>第七章  扶持政策</w:t>
      </w:r>
    </w:p>
    <w:p w:rsidR="006474CA" w:rsidRPr="000A1EB5" w:rsidRDefault="006474CA" w:rsidP="00BA2256">
      <w:pPr>
        <w:autoSpaceDE w:val="0"/>
        <w:autoSpaceDN w:val="0"/>
        <w:spacing w:line="560" w:lineRule="exact"/>
        <w:ind w:firstLine="629"/>
        <w:rPr>
          <w:rFonts w:ascii="仿宋_GB2312" w:eastAsia="仿宋_GB2312" w:cs="仿宋_GB2312"/>
          <w:sz w:val="32"/>
          <w:szCs w:val="32"/>
          <w:lang w:val="zh-CN"/>
        </w:rPr>
      </w:pPr>
      <w:r w:rsidRPr="009F30B0">
        <w:rPr>
          <w:rFonts w:ascii="仿宋_GB2312" w:eastAsia="仿宋_GB2312" w:hAnsi="Times New Roman" w:hint="eastAsia"/>
          <w:b/>
          <w:sz w:val="32"/>
          <w:szCs w:val="32"/>
        </w:rPr>
        <w:lastRenderedPageBreak/>
        <w:t>第二十</w:t>
      </w:r>
      <w:r w:rsidR="000A1EB5" w:rsidRPr="009F30B0">
        <w:rPr>
          <w:rFonts w:ascii="仿宋_GB2312" w:eastAsia="仿宋_GB2312" w:hAnsi="Times New Roman" w:hint="eastAsia"/>
          <w:b/>
          <w:sz w:val="32"/>
          <w:szCs w:val="32"/>
        </w:rPr>
        <w:t>六</w:t>
      </w:r>
      <w:r w:rsidRPr="009F30B0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 xml:space="preserve">  </w:t>
      </w:r>
      <w:r w:rsidR="00707E0C">
        <w:rPr>
          <w:rFonts w:ascii="仿宋_GB2312" w:eastAsia="仿宋_GB2312" w:cs="仿宋_GB2312" w:hint="eastAsia"/>
          <w:sz w:val="32"/>
          <w:szCs w:val="32"/>
          <w:lang w:val="zh-CN"/>
        </w:rPr>
        <w:t>对新立项和验收考评获得优秀等级的实验室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给予</w:t>
      </w:r>
      <w:r w:rsidR="00707E0C" w:rsidRPr="000A1EB5">
        <w:rPr>
          <w:rFonts w:ascii="仿宋_GB2312" w:eastAsia="仿宋_GB2312" w:cs="仿宋_GB2312" w:hint="eastAsia"/>
          <w:sz w:val="32"/>
          <w:szCs w:val="32"/>
          <w:lang w:val="zh-CN"/>
        </w:rPr>
        <w:t>资金扶持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。各主管部门应对实验室建设进行相应的补助。</w:t>
      </w:r>
    </w:p>
    <w:p w:rsidR="006474CA" w:rsidRPr="000A1EB5" w:rsidRDefault="006474CA" w:rsidP="00BA2256">
      <w:pPr>
        <w:autoSpaceDE w:val="0"/>
        <w:autoSpaceDN w:val="0"/>
        <w:spacing w:line="560" w:lineRule="exact"/>
        <w:rPr>
          <w:rFonts w:ascii="仿宋_GB2312" w:eastAsia="仿宋_GB2312" w:cs="仿宋_GB2312"/>
          <w:sz w:val="32"/>
          <w:szCs w:val="32"/>
          <w:lang w:val="zh-CN"/>
        </w:rPr>
      </w:pP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 xml:space="preserve">    </w:t>
      </w:r>
      <w:r w:rsidRPr="009F30B0">
        <w:rPr>
          <w:rFonts w:ascii="仿宋_GB2312" w:eastAsia="仿宋_GB2312" w:hAnsi="Times New Roman" w:hint="eastAsia"/>
          <w:b/>
          <w:sz w:val="32"/>
          <w:szCs w:val="32"/>
        </w:rPr>
        <w:t>第二十</w:t>
      </w:r>
      <w:r w:rsidR="000A1EB5" w:rsidRPr="009F30B0">
        <w:rPr>
          <w:rFonts w:ascii="仿宋_GB2312" w:eastAsia="仿宋_GB2312" w:hAnsi="Times New Roman" w:hint="eastAsia"/>
          <w:b/>
          <w:sz w:val="32"/>
          <w:szCs w:val="32"/>
        </w:rPr>
        <w:t>七</w:t>
      </w:r>
      <w:r w:rsidRPr="009F30B0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 xml:space="preserve">  作为独立法人的实验室，可</w:t>
      </w:r>
      <w:r w:rsidR="001F685A">
        <w:rPr>
          <w:rFonts w:ascii="仿宋_GB2312" w:eastAsia="仿宋_GB2312" w:cs="仿宋_GB2312" w:hint="eastAsia"/>
          <w:sz w:val="32"/>
          <w:szCs w:val="32"/>
          <w:lang w:val="zh-CN"/>
        </w:rPr>
        <w:t>直接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申报</w:t>
      </w:r>
      <w:r w:rsidR="00E23707">
        <w:rPr>
          <w:rFonts w:ascii="仿宋_GB2312" w:eastAsia="仿宋_GB2312" w:cs="仿宋_GB2312" w:hint="eastAsia"/>
          <w:sz w:val="32"/>
          <w:szCs w:val="32"/>
          <w:lang w:val="zh-CN"/>
        </w:rPr>
        <w:t>市级科技计划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  <w:r w:rsidR="000A1EB5">
        <w:rPr>
          <w:rFonts w:ascii="仿宋_GB2312" w:eastAsia="仿宋_GB2312" w:cs="仿宋_GB2312" w:hint="eastAsia"/>
          <w:sz w:val="32"/>
          <w:szCs w:val="32"/>
          <w:lang w:val="zh-CN"/>
        </w:rPr>
        <w:t>实验室</w:t>
      </w:r>
      <w:r w:rsidR="00CE1E77" w:rsidRPr="000A1EB5">
        <w:rPr>
          <w:rFonts w:ascii="仿宋_GB2312" w:eastAsia="仿宋_GB2312" w:cs="仿宋_GB2312" w:hint="eastAsia"/>
          <w:sz w:val="32"/>
          <w:szCs w:val="32"/>
          <w:lang w:val="zh-CN"/>
        </w:rPr>
        <w:t>通过共享平台对外提供检验检测服务、使用其它供方提供的仪器设备开展研发工作的，享受 “创新券”资金补贴。</w:t>
      </w:r>
    </w:p>
    <w:p w:rsidR="006474CA" w:rsidRPr="000A1EB5" w:rsidRDefault="006474CA" w:rsidP="00BA2256">
      <w:pPr>
        <w:autoSpaceDE w:val="0"/>
        <w:autoSpaceDN w:val="0"/>
        <w:spacing w:line="560" w:lineRule="exact"/>
        <w:ind w:firstLine="644"/>
        <w:rPr>
          <w:rFonts w:ascii="仿宋_GB2312" w:eastAsia="仿宋_GB2312" w:hAnsi="Times New Roman"/>
          <w:sz w:val="32"/>
          <w:szCs w:val="32"/>
        </w:rPr>
      </w:pPr>
      <w:r w:rsidRPr="009F30B0">
        <w:rPr>
          <w:rFonts w:ascii="仿宋_GB2312" w:eastAsia="仿宋_GB2312" w:hAnsi="Times New Roman" w:hint="eastAsia"/>
          <w:b/>
          <w:sz w:val="32"/>
          <w:szCs w:val="32"/>
        </w:rPr>
        <w:t>第二十</w:t>
      </w:r>
      <w:r w:rsidR="000A1EB5" w:rsidRPr="009F30B0">
        <w:rPr>
          <w:rFonts w:ascii="仿宋_GB2312" w:eastAsia="仿宋_GB2312" w:hAnsi="Times New Roman" w:hint="eastAsia"/>
          <w:b/>
          <w:sz w:val="32"/>
          <w:szCs w:val="32"/>
        </w:rPr>
        <w:t>八</w:t>
      </w:r>
      <w:r w:rsidRPr="009F30B0">
        <w:rPr>
          <w:rFonts w:ascii="仿宋_GB2312" w:eastAsia="仿宋_GB2312" w:hAnsi="Times New Roman" w:hint="eastAsia"/>
          <w:b/>
          <w:sz w:val="32"/>
          <w:szCs w:val="32"/>
        </w:rPr>
        <w:t>条</w:t>
      </w:r>
      <w:r w:rsidRPr="000A1EB5">
        <w:rPr>
          <w:rFonts w:ascii="仿宋_GB2312" w:eastAsia="仿宋_GB2312" w:cs="仿宋_GB2312" w:hint="eastAsia"/>
          <w:sz w:val="32"/>
          <w:szCs w:val="32"/>
          <w:lang w:val="zh-CN"/>
        </w:rPr>
        <w:t xml:space="preserve">  依托单位在人才引进，在职人员攻读硕士、博士学位，进修学习，参加国内外专业性学术会议，晋升职称等方面，应优先考虑实验室的科研人员。</w:t>
      </w:r>
    </w:p>
    <w:p w:rsidR="00DA6FAC" w:rsidRPr="00EE42AA" w:rsidRDefault="00DA6FAC" w:rsidP="00EE42AA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E42AA">
        <w:rPr>
          <w:rFonts w:ascii="黑体" w:eastAsia="黑体" w:hAnsi="黑体" w:hint="eastAsia"/>
          <w:sz w:val="32"/>
          <w:szCs w:val="32"/>
        </w:rPr>
        <w:t>第</w:t>
      </w:r>
      <w:r w:rsidR="006474CA" w:rsidRPr="00EE42AA">
        <w:rPr>
          <w:rFonts w:ascii="黑体" w:eastAsia="黑体" w:hAnsi="黑体" w:hint="eastAsia"/>
          <w:sz w:val="32"/>
          <w:szCs w:val="32"/>
        </w:rPr>
        <w:t>八</w:t>
      </w:r>
      <w:r w:rsidRPr="00EE42AA">
        <w:rPr>
          <w:rFonts w:ascii="黑体" w:eastAsia="黑体" w:hAnsi="黑体" w:hint="eastAsia"/>
          <w:sz w:val="32"/>
          <w:szCs w:val="32"/>
        </w:rPr>
        <w:t>章  附</w:t>
      </w:r>
      <w:r w:rsidR="006D1F76" w:rsidRPr="00EE42AA">
        <w:rPr>
          <w:rFonts w:ascii="黑体" w:eastAsia="黑体" w:hAnsi="黑体" w:hint="eastAsia"/>
          <w:sz w:val="32"/>
          <w:szCs w:val="32"/>
        </w:rPr>
        <w:t xml:space="preserve">  </w:t>
      </w:r>
      <w:r w:rsidRPr="00EE42AA">
        <w:rPr>
          <w:rFonts w:ascii="黑体" w:eastAsia="黑体" w:hAnsi="黑体" w:hint="eastAsia"/>
          <w:sz w:val="32"/>
          <w:szCs w:val="32"/>
        </w:rPr>
        <w:t>则</w:t>
      </w:r>
    </w:p>
    <w:p w:rsidR="00897779" w:rsidRDefault="00F9047D" w:rsidP="00BA225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b/>
          <w:sz w:val="32"/>
          <w:szCs w:val="32"/>
        </w:rPr>
        <w:t>第</w:t>
      </w:r>
      <w:r w:rsidR="00B9046D" w:rsidRPr="000A1EB5">
        <w:rPr>
          <w:rFonts w:ascii="仿宋_GB2312" w:eastAsia="仿宋_GB2312" w:hint="eastAsia"/>
          <w:b/>
          <w:sz w:val="32"/>
          <w:szCs w:val="32"/>
        </w:rPr>
        <w:t>二十</w:t>
      </w:r>
      <w:r w:rsidR="000A1EB5" w:rsidRPr="000A1EB5">
        <w:rPr>
          <w:rFonts w:ascii="仿宋_GB2312" w:eastAsia="仿宋_GB2312" w:hint="eastAsia"/>
          <w:b/>
          <w:sz w:val="32"/>
          <w:szCs w:val="32"/>
        </w:rPr>
        <w:t>九</w:t>
      </w:r>
      <w:r w:rsidR="00DA6FAC" w:rsidRPr="000A1EB5">
        <w:rPr>
          <w:rFonts w:ascii="仿宋_GB2312" w:eastAsia="仿宋_GB2312" w:hint="eastAsia"/>
          <w:b/>
          <w:sz w:val="32"/>
          <w:szCs w:val="32"/>
        </w:rPr>
        <w:t>条</w:t>
      </w:r>
      <w:r w:rsidR="00897779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9F30B0" w:rsidRPr="000A1EB5">
        <w:rPr>
          <w:rFonts w:ascii="仿宋_GB2312" w:eastAsia="仿宋_GB2312" w:hint="eastAsia"/>
          <w:sz w:val="32"/>
          <w:szCs w:val="32"/>
        </w:rPr>
        <w:t>本办法由市科技局负责解释。</w:t>
      </w:r>
    </w:p>
    <w:p w:rsidR="006B628A" w:rsidRPr="000A1EB5" w:rsidRDefault="00897779" w:rsidP="00BA225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A1EB5">
        <w:rPr>
          <w:rFonts w:ascii="仿宋_GB2312" w:eastAsia="仿宋_GB2312" w:hint="eastAsia"/>
          <w:b/>
          <w:sz w:val="32"/>
          <w:szCs w:val="32"/>
        </w:rPr>
        <w:t>第三十条</w:t>
      </w:r>
      <w:r w:rsidR="009F30B0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9F30B0" w:rsidRPr="000A1EB5">
        <w:rPr>
          <w:rFonts w:ascii="仿宋_GB2312" w:eastAsia="仿宋_GB2312" w:hint="eastAsia"/>
          <w:sz w:val="32"/>
          <w:szCs w:val="32"/>
        </w:rPr>
        <w:t>本办法自发布之日起施行。</w:t>
      </w:r>
    </w:p>
    <w:sectPr w:rsidR="006B628A" w:rsidRPr="000A1EB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35" w:rsidRDefault="00FA1835">
      <w:r>
        <w:separator/>
      </w:r>
    </w:p>
  </w:endnote>
  <w:endnote w:type="continuationSeparator" w:id="0">
    <w:p w:rsidR="00FA1835" w:rsidRDefault="00FA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B5" w:rsidRDefault="008709B5" w:rsidP="007D38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9B5" w:rsidRDefault="008709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B5" w:rsidRDefault="008709B5" w:rsidP="007D38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ADC">
      <w:rPr>
        <w:rStyle w:val="a5"/>
        <w:noProof/>
      </w:rPr>
      <w:t>1</w:t>
    </w:r>
    <w:r>
      <w:rPr>
        <w:rStyle w:val="a5"/>
      </w:rPr>
      <w:fldChar w:fldCharType="end"/>
    </w:r>
  </w:p>
  <w:p w:rsidR="008709B5" w:rsidRDefault="00870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35" w:rsidRDefault="00FA1835">
      <w:r>
        <w:separator/>
      </w:r>
    </w:p>
  </w:footnote>
  <w:footnote w:type="continuationSeparator" w:id="0">
    <w:p w:rsidR="00FA1835" w:rsidRDefault="00FA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F31"/>
    <w:multiLevelType w:val="hybridMultilevel"/>
    <w:tmpl w:val="3806992E"/>
    <w:lvl w:ilvl="0" w:tplc="FDE0274E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DC"/>
    <w:rsid w:val="00000983"/>
    <w:rsid w:val="00005FC6"/>
    <w:rsid w:val="0000635E"/>
    <w:rsid w:val="00011653"/>
    <w:rsid w:val="00016CAE"/>
    <w:rsid w:val="000208A6"/>
    <w:rsid w:val="000208B3"/>
    <w:rsid w:val="000246D8"/>
    <w:rsid w:val="00032185"/>
    <w:rsid w:val="000363F1"/>
    <w:rsid w:val="0006357E"/>
    <w:rsid w:val="00063ACE"/>
    <w:rsid w:val="0006665E"/>
    <w:rsid w:val="00067409"/>
    <w:rsid w:val="00074A8E"/>
    <w:rsid w:val="00080D5F"/>
    <w:rsid w:val="00085878"/>
    <w:rsid w:val="00085DA9"/>
    <w:rsid w:val="0009164F"/>
    <w:rsid w:val="000949AB"/>
    <w:rsid w:val="000969B8"/>
    <w:rsid w:val="000A15F5"/>
    <w:rsid w:val="000A1EB5"/>
    <w:rsid w:val="000C680E"/>
    <w:rsid w:val="000E2DAE"/>
    <w:rsid w:val="000E5F45"/>
    <w:rsid w:val="000E6923"/>
    <w:rsid w:val="000F46C4"/>
    <w:rsid w:val="000F70E1"/>
    <w:rsid w:val="001003AF"/>
    <w:rsid w:val="00105871"/>
    <w:rsid w:val="00107FBA"/>
    <w:rsid w:val="0012190A"/>
    <w:rsid w:val="00127DFE"/>
    <w:rsid w:val="001307EA"/>
    <w:rsid w:val="0013280D"/>
    <w:rsid w:val="00137A10"/>
    <w:rsid w:val="00137BAC"/>
    <w:rsid w:val="001409A1"/>
    <w:rsid w:val="00140BAF"/>
    <w:rsid w:val="0014135F"/>
    <w:rsid w:val="00141C04"/>
    <w:rsid w:val="001541E1"/>
    <w:rsid w:val="00160699"/>
    <w:rsid w:val="00174DA5"/>
    <w:rsid w:val="00194803"/>
    <w:rsid w:val="001A5C81"/>
    <w:rsid w:val="001B030A"/>
    <w:rsid w:val="001B52FD"/>
    <w:rsid w:val="001C59A9"/>
    <w:rsid w:val="001D2165"/>
    <w:rsid w:val="001F685A"/>
    <w:rsid w:val="0021136F"/>
    <w:rsid w:val="00223377"/>
    <w:rsid w:val="00225676"/>
    <w:rsid w:val="00225F98"/>
    <w:rsid w:val="002301D3"/>
    <w:rsid w:val="0023630A"/>
    <w:rsid w:val="00237CF8"/>
    <w:rsid w:val="00243F70"/>
    <w:rsid w:val="0024407F"/>
    <w:rsid w:val="00244C7A"/>
    <w:rsid w:val="0025206F"/>
    <w:rsid w:val="002555F6"/>
    <w:rsid w:val="00263C9C"/>
    <w:rsid w:val="00267070"/>
    <w:rsid w:val="00273334"/>
    <w:rsid w:val="00273F9D"/>
    <w:rsid w:val="00283163"/>
    <w:rsid w:val="00286AE1"/>
    <w:rsid w:val="002904CA"/>
    <w:rsid w:val="00292E00"/>
    <w:rsid w:val="002A32F3"/>
    <w:rsid w:val="002A6A8A"/>
    <w:rsid w:val="002A7B6F"/>
    <w:rsid w:val="002B068C"/>
    <w:rsid w:val="002B6BC2"/>
    <w:rsid w:val="002C16EF"/>
    <w:rsid w:val="002C1A70"/>
    <w:rsid w:val="002C2E22"/>
    <w:rsid w:val="002C4904"/>
    <w:rsid w:val="002D0E46"/>
    <w:rsid w:val="002D42F2"/>
    <w:rsid w:val="002D48C8"/>
    <w:rsid w:val="002D5830"/>
    <w:rsid w:val="002E364E"/>
    <w:rsid w:val="002F1CD8"/>
    <w:rsid w:val="003112DC"/>
    <w:rsid w:val="00312F93"/>
    <w:rsid w:val="003142DE"/>
    <w:rsid w:val="003150D2"/>
    <w:rsid w:val="00316BD4"/>
    <w:rsid w:val="00322E60"/>
    <w:rsid w:val="003262DE"/>
    <w:rsid w:val="00326DB9"/>
    <w:rsid w:val="003307B5"/>
    <w:rsid w:val="00331B72"/>
    <w:rsid w:val="00337D1A"/>
    <w:rsid w:val="003407E5"/>
    <w:rsid w:val="003434A6"/>
    <w:rsid w:val="003510A0"/>
    <w:rsid w:val="00361140"/>
    <w:rsid w:val="00364CD6"/>
    <w:rsid w:val="00373B47"/>
    <w:rsid w:val="00382101"/>
    <w:rsid w:val="00382727"/>
    <w:rsid w:val="0039143E"/>
    <w:rsid w:val="00394002"/>
    <w:rsid w:val="003A1E57"/>
    <w:rsid w:val="003A3D0F"/>
    <w:rsid w:val="003A684D"/>
    <w:rsid w:val="003B01A8"/>
    <w:rsid w:val="003C582C"/>
    <w:rsid w:val="003C7426"/>
    <w:rsid w:val="003D06F2"/>
    <w:rsid w:val="003D14A2"/>
    <w:rsid w:val="003D1D31"/>
    <w:rsid w:val="003D27AC"/>
    <w:rsid w:val="003D4F96"/>
    <w:rsid w:val="003E0655"/>
    <w:rsid w:val="003E3710"/>
    <w:rsid w:val="003E385D"/>
    <w:rsid w:val="003F1B15"/>
    <w:rsid w:val="004005E5"/>
    <w:rsid w:val="00410299"/>
    <w:rsid w:val="004131A7"/>
    <w:rsid w:val="00413F76"/>
    <w:rsid w:val="00416823"/>
    <w:rsid w:val="00417338"/>
    <w:rsid w:val="00420146"/>
    <w:rsid w:val="00425712"/>
    <w:rsid w:val="00430A38"/>
    <w:rsid w:val="00440FB5"/>
    <w:rsid w:val="00443243"/>
    <w:rsid w:val="00452ED5"/>
    <w:rsid w:val="00452EE7"/>
    <w:rsid w:val="0045556A"/>
    <w:rsid w:val="004572F9"/>
    <w:rsid w:val="00457C2E"/>
    <w:rsid w:val="004603E9"/>
    <w:rsid w:val="00465E4D"/>
    <w:rsid w:val="00474925"/>
    <w:rsid w:val="00483B4D"/>
    <w:rsid w:val="00485F0F"/>
    <w:rsid w:val="00486A04"/>
    <w:rsid w:val="004910F2"/>
    <w:rsid w:val="00492FA2"/>
    <w:rsid w:val="004950A0"/>
    <w:rsid w:val="00495B25"/>
    <w:rsid w:val="004A0777"/>
    <w:rsid w:val="004A7022"/>
    <w:rsid w:val="004A71A2"/>
    <w:rsid w:val="004C097E"/>
    <w:rsid w:val="004C1ED0"/>
    <w:rsid w:val="004D3E32"/>
    <w:rsid w:val="004E3ED0"/>
    <w:rsid w:val="004E4495"/>
    <w:rsid w:val="005227BD"/>
    <w:rsid w:val="005238D4"/>
    <w:rsid w:val="0052431C"/>
    <w:rsid w:val="0054320F"/>
    <w:rsid w:val="00547C0D"/>
    <w:rsid w:val="00554E00"/>
    <w:rsid w:val="00556799"/>
    <w:rsid w:val="0056471E"/>
    <w:rsid w:val="00572829"/>
    <w:rsid w:val="00573080"/>
    <w:rsid w:val="00575E39"/>
    <w:rsid w:val="0057642C"/>
    <w:rsid w:val="00580DEB"/>
    <w:rsid w:val="0058168F"/>
    <w:rsid w:val="00581ADC"/>
    <w:rsid w:val="00581B3D"/>
    <w:rsid w:val="00586A39"/>
    <w:rsid w:val="005A24F6"/>
    <w:rsid w:val="005A602A"/>
    <w:rsid w:val="005A6F88"/>
    <w:rsid w:val="005B4768"/>
    <w:rsid w:val="005B6770"/>
    <w:rsid w:val="005C2CF1"/>
    <w:rsid w:val="005C61C2"/>
    <w:rsid w:val="005D649B"/>
    <w:rsid w:val="005D7AE6"/>
    <w:rsid w:val="005E05A4"/>
    <w:rsid w:val="005E3549"/>
    <w:rsid w:val="005F622F"/>
    <w:rsid w:val="00602A65"/>
    <w:rsid w:val="00603156"/>
    <w:rsid w:val="00610B6B"/>
    <w:rsid w:val="00612DA1"/>
    <w:rsid w:val="00614ED3"/>
    <w:rsid w:val="0062063C"/>
    <w:rsid w:val="00622368"/>
    <w:rsid w:val="00640B47"/>
    <w:rsid w:val="0064216F"/>
    <w:rsid w:val="006460A2"/>
    <w:rsid w:val="006474CA"/>
    <w:rsid w:val="006561C7"/>
    <w:rsid w:val="00667AFE"/>
    <w:rsid w:val="006813E4"/>
    <w:rsid w:val="00690236"/>
    <w:rsid w:val="00695E7E"/>
    <w:rsid w:val="006A3D78"/>
    <w:rsid w:val="006B04DD"/>
    <w:rsid w:val="006B628A"/>
    <w:rsid w:val="006C039A"/>
    <w:rsid w:val="006C2964"/>
    <w:rsid w:val="006C3D87"/>
    <w:rsid w:val="006C7A7B"/>
    <w:rsid w:val="006D1E52"/>
    <w:rsid w:val="006D1F76"/>
    <w:rsid w:val="006D38C5"/>
    <w:rsid w:val="006E5C4A"/>
    <w:rsid w:val="006E6401"/>
    <w:rsid w:val="006F3246"/>
    <w:rsid w:val="006F34C4"/>
    <w:rsid w:val="006F57E9"/>
    <w:rsid w:val="006F783E"/>
    <w:rsid w:val="007049A1"/>
    <w:rsid w:val="00707E0C"/>
    <w:rsid w:val="007151CE"/>
    <w:rsid w:val="007153FC"/>
    <w:rsid w:val="007173E2"/>
    <w:rsid w:val="0072665A"/>
    <w:rsid w:val="00732BC8"/>
    <w:rsid w:val="00733BD5"/>
    <w:rsid w:val="0073768F"/>
    <w:rsid w:val="00751280"/>
    <w:rsid w:val="007615BE"/>
    <w:rsid w:val="0076184B"/>
    <w:rsid w:val="00763024"/>
    <w:rsid w:val="00763828"/>
    <w:rsid w:val="0076450D"/>
    <w:rsid w:val="00772167"/>
    <w:rsid w:val="0079239D"/>
    <w:rsid w:val="007A07D0"/>
    <w:rsid w:val="007A18F7"/>
    <w:rsid w:val="007A5996"/>
    <w:rsid w:val="007B2703"/>
    <w:rsid w:val="007B7BFC"/>
    <w:rsid w:val="007C61BB"/>
    <w:rsid w:val="007C7245"/>
    <w:rsid w:val="007D25AF"/>
    <w:rsid w:val="007D38C6"/>
    <w:rsid w:val="007D44D0"/>
    <w:rsid w:val="007D49BE"/>
    <w:rsid w:val="007D749C"/>
    <w:rsid w:val="007E01AA"/>
    <w:rsid w:val="007E2D57"/>
    <w:rsid w:val="00811C15"/>
    <w:rsid w:val="00813D0E"/>
    <w:rsid w:val="00816E96"/>
    <w:rsid w:val="008212D9"/>
    <w:rsid w:val="008265F9"/>
    <w:rsid w:val="00833085"/>
    <w:rsid w:val="00833401"/>
    <w:rsid w:val="0084638B"/>
    <w:rsid w:val="00853ADA"/>
    <w:rsid w:val="008662F7"/>
    <w:rsid w:val="008709B5"/>
    <w:rsid w:val="008759A3"/>
    <w:rsid w:val="00882CD0"/>
    <w:rsid w:val="00884BBD"/>
    <w:rsid w:val="00886144"/>
    <w:rsid w:val="008924A9"/>
    <w:rsid w:val="0089325A"/>
    <w:rsid w:val="00897779"/>
    <w:rsid w:val="008A4245"/>
    <w:rsid w:val="008B7391"/>
    <w:rsid w:val="008C0809"/>
    <w:rsid w:val="008E0D62"/>
    <w:rsid w:val="008E562D"/>
    <w:rsid w:val="008F146E"/>
    <w:rsid w:val="008F4E61"/>
    <w:rsid w:val="008F7871"/>
    <w:rsid w:val="009055FE"/>
    <w:rsid w:val="0090648C"/>
    <w:rsid w:val="00912FD8"/>
    <w:rsid w:val="0091321C"/>
    <w:rsid w:val="009218A6"/>
    <w:rsid w:val="009308C4"/>
    <w:rsid w:val="00935D3F"/>
    <w:rsid w:val="0093634C"/>
    <w:rsid w:val="009436EE"/>
    <w:rsid w:val="00945B35"/>
    <w:rsid w:val="00952AC8"/>
    <w:rsid w:val="009719AC"/>
    <w:rsid w:val="00971EE9"/>
    <w:rsid w:val="00973458"/>
    <w:rsid w:val="00974891"/>
    <w:rsid w:val="009931C5"/>
    <w:rsid w:val="00997D50"/>
    <w:rsid w:val="009B0CE7"/>
    <w:rsid w:val="009B1181"/>
    <w:rsid w:val="009B3A53"/>
    <w:rsid w:val="009B47B4"/>
    <w:rsid w:val="009B4CA7"/>
    <w:rsid w:val="009B5D90"/>
    <w:rsid w:val="009C1D50"/>
    <w:rsid w:val="009C613A"/>
    <w:rsid w:val="009D1AE4"/>
    <w:rsid w:val="009E2B26"/>
    <w:rsid w:val="009E706A"/>
    <w:rsid w:val="009F2145"/>
    <w:rsid w:val="009F22DF"/>
    <w:rsid w:val="009F30B0"/>
    <w:rsid w:val="009F482E"/>
    <w:rsid w:val="009F497E"/>
    <w:rsid w:val="009F664C"/>
    <w:rsid w:val="00A00015"/>
    <w:rsid w:val="00A023B1"/>
    <w:rsid w:val="00A16C92"/>
    <w:rsid w:val="00A31F07"/>
    <w:rsid w:val="00A31FD4"/>
    <w:rsid w:val="00A33892"/>
    <w:rsid w:val="00A34FBA"/>
    <w:rsid w:val="00A3680B"/>
    <w:rsid w:val="00A403EF"/>
    <w:rsid w:val="00A406F3"/>
    <w:rsid w:val="00A427A1"/>
    <w:rsid w:val="00A46E72"/>
    <w:rsid w:val="00A47E6B"/>
    <w:rsid w:val="00A51F19"/>
    <w:rsid w:val="00A60EC2"/>
    <w:rsid w:val="00A67D9F"/>
    <w:rsid w:val="00A71AF6"/>
    <w:rsid w:val="00A833B9"/>
    <w:rsid w:val="00A87B94"/>
    <w:rsid w:val="00A90DE7"/>
    <w:rsid w:val="00A945B2"/>
    <w:rsid w:val="00AA0FF5"/>
    <w:rsid w:val="00AA2C76"/>
    <w:rsid w:val="00AB099C"/>
    <w:rsid w:val="00AC3B86"/>
    <w:rsid w:val="00AD21A5"/>
    <w:rsid w:val="00AD5D0E"/>
    <w:rsid w:val="00AF3FDE"/>
    <w:rsid w:val="00AF5A9D"/>
    <w:rsid w:val="00B00365"/>
    <w:rsid w:val="00B02C29"/>
    <w:rsid w:val="00B066DE"/>
    <w:rsid w:val="00B06AB2"/>
    <w:rsid w:val="00B16B83"/>
    <w:rsid w:val="00B25C36"/>
    <w:rsid w:val="00B3000F"/>
    <w:rsid w:val="00B33A7A"/>
    <w:rsid w:val="00B34398"/>
    <w:rsid w:val="00B34E0C"/>
    <w:rsid w:val="00B35D42"/>
    <w:rsid w:val="00B519D9"/>
    <w:rsid w:val="00B57114"/>
    <w:rsid w:val="00B63EF6"/>
    <w:rsid w:val="00B677E2"/>
    <w:rsid w:val="00B761CF"/>
    <w:rsid w:val="00B854D6"/>
    <w:rsid w:val="00B9046D"/>
    <w:rsid w:val="00B932B8"/>
    <w:rsid w:val="00BA076D"/>
    <w:rsid w:val="00BA2256"/>
    <w:rsid w:val="00BA2468"/>
    <w:rsid w:val="00BB505E"/>
    <w:rsid w:val="00BC65EF"/>
    <w:rsid w:val="00BD0035"/>
    <w:rsid w:val="00BD30A6"/>
    <w:rsid w:val="00BE0C5D"/>
    <w:rsid w:val="00BE4727"/>
    <w:rsid w:val="00BE65EE"/>
    <w:rsid w:val="00BF2394"/>
    <w:rsid w:val="00BF7CAF"/>
    <w:rsid w:val="00C116A7"/>
    <w:rsid w:val="00C16BBF"/>
    <w:rsid w:val="00C27B1C"/>
    <w:rsid w:val="00C30C4A"/>
    <w:rsid w:val="00C32495"/>
    <w:rsid w:val="00C36D2D"/>
    <w:rsid w:val="00C50122"/>
    <w:rsid w:val="00C5119A"/>
    <w:rsid w:val="00C73012"/>
    <w:rsid w:val="00C85D82"/>
    <w:rsid w:val="00C94554"/>
    <w:rsid w:val="00C96211"/>
    <w:rsid w:val="00CA59AD"/>
    <w:rsid w:val="00CA6F4D"/>
    <w:rsid w:val="00CB138A"/>
    <w:rsid w:val="00CB3995"/>
    <w:rsid w:val="00CB586C"/>
    <w:rsid w:val="00CC0204"/>
    <w:rsid w:val="00CC0A7E"/>
    <w:rsid w:val="00CC6EC0"/>
    <w:rsid w:val="00CD0FDE"/>
    <w:rsid w:val="00CD4360"/>
    <w:rsid w:val="00CE1E77"/>
    <w:rsid w:val="00CE4228"/>
    <w:rsid w:val="00CF014A"/>
    <w:rsid w:val="00CF5041"/>
    <w:rsid w:val="00CF63B5"/>
    <w:rsid w:val="00D028DD"/>
    <w:rsid w:val="00D067C1"/>
    <w:rsid w:val="00D077F5"/>
    <w:rsid w:val="00D1482F"/>
    <w:rsid w:val="00D16E24"/>
    <w:rsid w:val="00D22FF2"/>
    <w:rsid w:val="00D3456A"/>
    <w:rsid w:val="00D35B2E"/>
    <w:rsid w:val="00D3783D"/>
    <w:rsid w:val="00D42629"/>
    <w:rsid w:val="00D453E3"/>
    <w:rsid w:val="00D455AA"/>
    <w:rsid w:val="00D54C69"/>
    <w:rsid w:val="00D67C9F"/>
    <w:rsid w:val="00D80DA7"/>
    <w:rsid w:val="00D832C8"/>
    <w:rsid w:val="00D94EB9"/>
    <w:rsid w:val="00D95D54"/>
    <w:rsid w:val="00DA5B0C"/>
    <w:rsid w:val="00DA6FAC"/>
    <w:rsid w:val="00DB4371"/>
    <w:rsid w:val="00DB6DDC"/>
    <w:rsid w:val="00DC7329"/>
    <w:rsid w:val="00DC7551"/>
    <w:rsid w:val="00DF0482"/>
    <w:rsid w:val="00DF1176"/>
    <w:rsid w:val="00DF76F8"/>
    <w:rsid w:val="00E01BD9"/>
    <w:rsid w:val="00E02298"/>
    <w:rsid w:val="00E077A3"/>
    <w:rsid w:val="00E1088F"/>
    <w:rsid w:val="00E1338D"/>
    <w:rsid w:val="00E22DEB"/>
    <w:rsid w:val="00E23707"/>
    <w:rsid w:val="00E30E5F"/>
    <w:rsid w:val="00E346AE"/>
    <w:rsid w:val="00E44A45"/>
    <w:rsid w:val="00E458C5"/>
    <w:rsid w:val="00E45DFB"/>
    <w:rsid w:val="00E5048F"/>
    <w:rsid w:val="00E51CC2"/>
    <w:rsid w:val="00E55161"/>
    <w:rsid w:val="00E60ADA"/>
    <w:rsid w:val="00E6649C"/>
    <w:rsid w:val="00E73486"/>
    <w:rsid w:val="00E90A87"/>
    <w:rsid w:val="00E95434"/>
    <w:rsid w:val="00E95E4E"/>
    <w:rsid w:val="00EA3419"/>
    <w:rsid w:val="00EA43AA"/>
    <w:rsid w:val="00EB17AB"/>
    <w:rsid w:val="00EB3E3D"/>
    <w:rsid w:val="00EB7726"/>
    <w:rsid w:val="00EC495D"/>
    <w:rsid w:val="00EE42AA"/>
    <w:rsid w:val="00EE4C2E"/>
    <w:rsid w:val="00EF0DDA"/>
    <w:rsid w:val="00EF1796"/>
    <w:rsid w:val="00EF1CD3"/>
    <w:rsid w:val="00F06EE2"/>
    <w:rsid w:val="00F14059"/>
    <w:rsid w:val="00F14EDB"/>
    <w:rsid w:val="00F207AD"/>
    <w:rsid w:val="00F20BE5"/>
    <w:rsid w:val="00F324B9"/>
    <w:rsid w:val="00F55DFA"/>
    <w:rsid w:val="00F61F82"/>
    <w:rsid w:val="00F633C2"/>
    <w:rsid w:val="00F663B2"/>
    <w:rsid w:val="00F841FB"/>
    <w:rsid w:val="00F868E2"/>
    <w:rsid w:val="00F902D7"/>
    <w:rsid w:val="00F9047D"/>
    <w:rsid w:val="00FA1835"/>
    <w:rsid w:val="00FA29D4"/>
    <w:rsid w:val="00FB7F93"/>
    <w:rsid w:val="00FC5C1D"/>
    <w:rsid w:val="00FF1A82"/>
    <w:rsid w:val="00FF3528"/>
    <w:rsid w:val="00FF384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EF1C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EF1CD3"/>
    <w:rPr>
      <w:rFonts w:ascii="仿宋_GB2312" w:eastAsia="仿宋_GB2312"/>
      <w:sz w:val="30"/>
      <w:szCs w:val="30"/>
    </w:rPr>
  </w:style>
  <w:style w:type="paragraph" w:customStyle="1" w:styleId="2">
    <w:name w:val="样式2"/>
    <w:basedOn w:val="1"/>
    <w:rsid w:val="00EF1CD3"/>
    <w:rPr>
      <w:rFonts w:eastAsia="华文中宋"/>
      <w:sz w:val="36"/>
    </w:rPr>
  </w:style>
  <w:style w:type="paragraph" w:styleId="a3">
    <w:name w:val="Balloon Text"/>
    <w:basedOn w:val="a"/>
    <w:semiHidden/>
    <w:rsid w:val="00DB6DDC"/>
    <w:rPr>
      <w:sz w:val="18"/>
      <w:szCs w:val="18"/>
    </w:rPr>
  </w:style>
  <w:style w:type="paragraph" w:customStyle="1" w:styleId="CharChar1CharCharCharChar">
    <w:name w:val="Char Char1 Char Char Char Char"/>
    <w:basedOn w:val="a"/>
    <w:rsid w:val="004102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7D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38C6"/>
  </w:style>
  <w:style w:type="paragraph" w:customStyle="1" w:styleId="CharChar1">
    <w:name w:val="Char Char1"/>
    <w:basedOn w:val="a"/>
    <w:rsid w:val="007E01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Char"/>
    <w:rsid w:val="0026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6707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EF1C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EF1CD3"/>
    <w:rPr>
      <w:rFonts w:ascii="仿宋_GB2312" w:eastAsia="仿宋_GB2312"/>
      <w:sz w:val="30"/>
      <w:szCs w:val="30"/>
    </w:rPr>
  </w:style>
  <w:style w:type="paragraph" w:customStyle="1" w:styleId="2">
    <w:name w:val="样式2"/>
    <w:basedOn w:val="1"/>
    <w:rsid w:val="00EF1CD3"/>
    <w:rPr>
      <w:rFonts w:eastAsia="华文中宋"/>
      <w:sz w:val="36"/>
    </w:rPr>
  </w:style>
  <w:style w:type="paragraph" w:styleId="a3">
    <w:name w:val="Balloon Text"/>
    <w:basedOn w:val="a"/>
    <w:semiHidden/>
    <w:rsid w:val="00DB6DDC"/>
    <w:rPr>
      <w:sz w:val="18"/>
      <w:szCs w:val="18"/>
    </w:rPr>
  </w:style>
  <w:style w:type="paragraph" w:customStyle="1" w:styleId="CharChar1CharCharCharChar">
    <w:name w:val="Char Char1 Char Char Char Char"/>
    <w:basedOn w:val="a"/>
    <w:rsid w:val="004102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7D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38C6"/>
  </w:style>
  <w:style w:type="paragraph" w:customStyle="1" w:styleId="CharChar1">
    <w:name w:val="Char Char1"/>
    <w:basedOn w:val="a"/>
    <w:rsid w:val="007E01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Char"/>
    <w:rsid w:val="0026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670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578</Words>
  <Characters>3301</Characters>
  <Application>Microsoft Office Word</Application>
  <DocSecurity>0</DocSecurity>
  <Lines>27</Lines>
  <Paragraphs>7</Paragraphs>
  <ScaleCrop>false</ScaleCrop>
  <Company>微软中国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国家重点实验室建设与运行管理办法</dc:title>
  <dc:creator>yincs</dc:creator>
  <cp:lastModifiedBy>Windows 用户</cp:lastModifiedBy>
  <cp:revision>4</cp:revision>
  <cp:lastPrinted>2016-09-19T03:20:00Z</cp:lastPrinted>
  <dcterms:created xsi:type="dcterms:W3CDTF">2016-09-19T03:09:00Z</dcterms:created>
  <dcterms:modified xsi:type="dcterms:W3CDTF">2016-09-19T06:26:00Z</dcterms:modified>
</cp:coreProperties>
</file>